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E5EFD5" w14:textId="3F147B2E" w:rsidR="00337995" w:rsidRDefault="00337995" w:rsidP="0008692F">
      <w:pPr>
        <w:jc w:val="both"/>
        <w:rPr>
          <w:rFonts w:ascii="Arial" w:hAnsi="Arial" w:cs="Arial"/>
          <w:b/>
          <w:bCs/>
          <w:color w:val="000000"/>
          <w:sz w:val="24"/>
          <w:szCs w:val="24"/>
          <w:shd w:val="clear" w:color="auto" w:fill="FFFFFF"/>
        </w:rPr>
      </w:pPr>
    </w:p>
    <w:p w14:paraId="318E5601" w14:textId="0FC67A4B" w:rsidR="00B008DD" w:rsidRDefault="006A7836" w:rsidP="0008692F">
      <w:pPr>
        <w:jc w:val="both"/>
        <w:rPr>
          <w:rFonts w:ascii="Arial" w:hAnsi="Arial" w:cs="Arial"/>
          <w:b/>
          <w:bCs/>
          <w:color w:val="000000"/>
          <w:sz w:val="24"/>
          <w:szCs w:val="24"/>
          <w:shd w:val="clear" w:color="auto" w:fill="FFFFFF"/>
        </w:rPr>
      </w:pPr>
      <w:r w:rsidRPr="00AD3B50">
        <w:rPr>
          <w:rFonts w:ascii="Arial" w:hAnsi="Arial" w:cs="Arial"/>
          <w:b/>
          <w:bCs/>
          <w:noProof/>
          <w:color w:val="000000"/>
          <w:sz w:val="24"/>
          <w:szCs w:val="24"/>
          <w:shd w:val="clear" w:color="auto" w:fill="FFFFFF"/>
        </w:rPr>
        <w:drawing>
          <wp:anchor distT="0" distB="0" distL="114300" distR="114300" simplePos="0" relativeHeight="251663360" behindDoc="0" locked="0" layoutInCell="1" allowOverlap="1" wp14:anchorId="1C040C57" wp14:editId="4C4E35E9">
            <wp:simplePos x="0" y="0"/>
            <wp:positionH relativeFrom="rightMargin">
              <wp:posOffset>-5677535</wp:posOffset>
            </wp:positionH>
            <wp:positionV relativeFrom="margin">
              <wp:posOffset>395605</wp:posOffset>
            </wp:positionV>
            <wp:extent cx="1297305" cy="944880"/>
            <wp:effectExtent l="0" t="0" r="0" b="7620"/>
            <wp:wrapSquare wrapText="bothSides"/>
            <wp:docPr id="1049984272" name="Obrázek 2" descr="Obsah obrázku květináč, domácnost, rostlina, tráva&#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984272" name="Obrázek 2" descr="Obsah obrázku květináč, domácnost, rostlina, tráva&#10;&#10;Obsah vygenerovaný umělou inteligencí může být nesprávný."/>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297305" cy="9448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1644B5" w14:textId="2CCACBE8" w:rsidR="00B008DD" w:rsidRDefault="00B008DD" w:rsidP="0008692F">
      <w:pPr>
        <w:jc w:val="both"/>
        <w:rPr>
          <w:rFonts w:ascii="Arial" w:hAnsi="Arial" w:cs="Arial"/>
          <w:b/>
          <w:bCs/>
          <w:color w:val="000000"/>
          <w:sz w:val="24"/>
          <w:szCs w:val="24"/>
          <w:shd w:val="clear" w:color="auto" w:fill="FFFFFF"/>
        </w:rPr>
      </w:pPr>
    </w:p>
    <w:p w14:paraId="2B17DDBE" w14:textId="77777777" w:rsidR="0036113F" w:rsidRDefault="0036113F" w:rsidP="0008692F">
      <w:pPr>
        <w:jc w:val="both"/>
        <w:rPr>
          <w:rFonts w:ascii="Arial" w:hAnsi="Arial" w:cs="Arial"/>
          <w:b/>
          <w:bCs/>
          <w:color w:val="000000"/>
          <w:sz w:val="24"/>
          <w:szCs w:val="24"/>
          <w:shd w:val="clear" w:color="auto" w:fill="FFFFFF"/>
        </w:rPr>
      </w:pPr>
    </w:p>
    <w:p w14:paraId="6FFAB935" w14:textId="61F6C5E2" w:rsidR="0036113F" w:rsidRDefault="0036113F" w:rsidP="0008692F">
      <w:pPr>
        <w:jc w:val="both"/>
        <w:rPr>
          <w:rFonts w:ascii="Arial" w:hAnsi="Arial" w:cs="Arial"/>
          <w:b/>
          <w:bCs/>
          <w:color w:val="000000"/>
          <w:sz w:val="24"/>
          <w:szCs w:val="24"/>
          <w:shd w:val="clear" w:color="auto" w:fill="FFFFFF"/>
        </w:rPr>
      </w:pPr>
      <w:r>
        <w:rPr>
          <w:rFonts w:ascii="Arial" w:hAnsi="Arial" w:cs="Arial"/>
          <w:b/>
          <w:bCs/>
          <w:color w:val="000000"/>
          <w:sz w:val="24"/>
          <w:szCs w:val="24"/>
          <w:shd w:val="clear" w:color="auto" w:fill="FFFFFF"/>
        </w:rPr>
        <w:t xml:space="preserve">                        Milí přátelé,</w:t>
      </w:r>
    </w:p>
    <w:p w14:paraId="019BBF2C" w14:textId="77777777" w:rsidR="0036113F" w:rsidRDefault="0036113F" w:rsidP="0008692F">
      <w:pPr>
        <w:jc w:val="both"/>
        <w:rPr>
          <w:rFonts w:ascii="Arial" w:hAnsi="Arial" w:cs="Arial"/>
          <w:b/>
          <w:bCs/>
          <w:color w:val="000000"/>
          <w:sz w:val="24"/>
          <w:szCs w:val="24"/>
          <w:shd w:val="clear" w:color="auto" w:fill="FFFFFF"/>
        </w:rPr>
      </w:pPr>
    </w:p>
    <w:p w14:paraId="04FFA88D" w14:textId="77777777" w:rsidR="00BC5054" w:rsidRDefault="0036113F" w:rsidP="0008692F">
      <w:pPr>
        <w:jc w:val="both"/>
        <w:rPr>
          <w:rFonts w:ascii="Arial" w:hAnsi="Arial" w:cs="Arial"/>
          <w:b/>
          <w:bCs/>
          <w:color w:val="000000"/>
          <w:sz w:val="24"/>
          <w:szCs w:val="24"/>
          <w:shd w:val="clear" w:color="auto" w:fill="FFFFFF"/>
        </w:rPr>
      </w:pPr>
      <w:r>
        <w:rPr>
          <w:rFonts w:ascii="Arial" w:hAnsi="Arial" w:cs="Arial"/>
          <w:b/>
          <w:bCs/>
          <w:color w:val="000000"/>
          <w:sz w:val="24"/>
          <w:szCs w:val="24"/>
          <w:shd w:val="clear" w:color="auto" w:fill="FFFFFF"/>
        </w:rPr>
        <w:t>p</w:t>
      </w:r>
      <w:r w:rsidRPr="0036113F">
        <w:rPr>
          <w:rFonts w:ascii="Arial" w:hAnsi="Arial" w:cs="Arial"/>
          <w:b/>
          <w:bCs/>
          <w:color w:val="000000"/>
          <w:sz w:val="24"/>
          <w:szCs w:val="24"/>
          <w:shd w:val="clear" w:color="auto" w:fill="FFFFFF"/>
        </w:rPr>
        <w:t xml:space="preserve">ředkládám Vám k nahlédnutí přehled činnosti Skladu </w:t>
      </w:r>
      <w:proofErr w:type="spellStart"/>
      <w:r w:rsidRPr="0036113F">
        <w:rPr>
          <w:rFonts w:ascii="Arial" w:hAnsi="Arial" w:cs="Arial"/>
          <w:b/>
          <w:bCs/>
          <w:color w:val="000000"/>
          <w:sz w:val="24"/>
          <w:szCs w:val="24"/>
          <w:shd w:val="clear" w:color="auto" w:fill="FFFFFF"/>
        </w:rPr>
        <w:t>Dubánek</w:t>
      </w:r>
      <w:proofErr w:type="spellEnd"/>
      <w:r w:rsidRPr="0036113F">
        <w:rPr>
          <w:rFonts w:ascii="Arial" w:hAnsi="Arial" w:cs="Arial"/>
          <w:b/>
          <w:bCs/>
          <w:color w:val="000000"/>
          <w:sz w:val="24"/>
          <w:szCs w:val="24"/>
          <w:shd w:val="clear" w:color="auto" w:fill="FFFFFF"/>
        </w:rPr>
        <w:t xml:space="preserve"> </w:t>
      </w:r>
      <w:proofErr w:type="spellStart"/>
      <w:r w:rsidRPr="0036113F">
        <w:rPr>
          <w:rFonts w:ascii="Arial" w:hAnsi="Arial" w:cs="Arial"/>
          <w:b/>
          <w:bCs/>
          <w:color w:val="000000"/>
          <w:sz w:val="24"/>
          <w:szCs w:val="24"/>
          <w:shd w:val="clear" w:color="auto" w:fill="FFFFFF"/>
        </w:rPr>
        <w:t>z.s</w:t>
      </w:r>
      <w:proofErr w:type="spellEnd"/>
      <w:r w:rsidRPr="0036113F">
        <w:rPr>
          <w:rFonts w:ascii="Arial" w:hAnsi="Arial" w:cs="Arial"/>
          <w:b/>
          <w:bCs/>
          <w:color w:val="000000"/>
          <w:sz w:val="24"/>
          <w:szCs w:val="24"/>
          <w:shd w:val="clear" w:color="auto" w:fill="FFFFFF"/>
        </w:rPr>
        <w:t>. za rok 2025.</w:t>
      </w:r>
    </w:p>
    <w:p w14:paraId="7F6793CD" w14:textId="77777777" w:rsidR="00BC5054" w:rsidRDefault="00BC5054" w:rsidP="0008692F">
      <w:pPr>
        <w:jc w:val="both"/>
        <w:rPr>
          <w:rFonts w:ascii="Arial" w:hAnsi="Arial" w:cs="Arial"/>
          <w:b/>
          <w:bCs/>
          <w:color w:val="000000"/>
          <w:sz w:val="24"/>
          <w:szCs w:val="24"/>
          <w:shd w:val="clear" w:color="auto" w:fill="FFFFFF"/>
        </w:rPr>
      </w:pPr>
    </w:p>
    <w:p w14:paraId="3292499E" w14:textId="5EF1DAE6" w:rsidR="004423F8" w:rsidRDefault="004423F8" w:rsidP="0008692F">
      <w:pPr>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Rok 2025 byl pro sklad </w:t>
      </w:r>
      <w:proofErr w:type="spellStart"/>
      <w:r>
        <w:rPr>
          <w:rFonts w:ascii="Arial" w:hAnsi="Arial" w:cs="Arial"/>
          <w:color w:val="000000"/>
          <w:sz w:val="24"/>
          <w:szCs w:val="24"/>
          <w:shd w:val="clear" w:color="auto" w:fill="FFFFFF"/>
        </w:rPr>
        <w:t>Dubánek</w:t>
      </w:r>
      <w:proofErr w:type="spellEnd"/>
      <w:r>
        <w:rPr>
          <w:rFonts w:ascii="Arial" w:hAnsi="Arial" w:cs="Arial"/>
          <w:color w:val="000000"/>
          <w:sz w:val="24"/>
          <w:szCs w:val="24"/>
          <w:shd w:val="clear" w:color="auto" w:fill="FFFFFF"/>
        </w:rPr>
        <w:t xml:space="preserve"> velmi náročný a přelomový, a to nejen proto, že se změnilo právní postavení </w:t>
      </w:r>
      <w:proofErr w:type="spellStart"/>
      <w:r>
        <w:rPr>
          <w:rFonts w:ascii="Arial" w:hAnsi="Arial" w:cs="Arial"/>
          <w:color w:val="000000"/>
          <w:sz w:val="24"/>
          <w:szCs w:val="24"/>
          <w:shd w:val="clear" w:color="auto" w:fill="FFFFFF"/>
        </w:rPr>
        <w:t>Dubánku</w:t>
      </w:r>
      <w:proofErr w:type="spellEnd"/>
      <w:r>
        <w:rPr>
          <w:rFonts w:ascii="Arial" w:hAnsi="Arial" w:cs="Arial"/>
          <w:color w:val="000000"/>
          <w:sz w:val="24"/>
          <w:szCs w:val="24"/>
          <w:shd w:val="clear" w:color="auto" w:fill="FFFFFF"/>
        </w:rPr>
        <w:t xml:space="preserve">, jako takového, neboť registrací u Krajského soudu v Ostravě se </w:t>
      </w:r>
      <w:proofErr w:type="spellStart"/>
      <w:r>
        <w:rPr>
          <w:rFonts w:ascii="Arial" w:hAnsi="Arial" w:cs="Arial"/>
          <w:color w:val="000000"/>
          <w:sz w:val="24"/>
          <w:szCs w:val="24"/>
          <w:shd w:val="clear" w:color="auto" w:fill="FFFFFF"/>
        </w:rPr>
        <w:t>Dubánek</w:t>
      </w:r>
      <w:proofErr w:type="spellEnd"/>
      <w:r>
        <w:rPr>
          <w:rFonts w:ascii="Arial" w:hAnsi="Arial" w:cs="Arial"/>
          <w:color w:val="000000"/>
          <w:sz w:val="24"/>
          <w:szCs w:val="24"/>
          <w:shd w:val="clear" w:color="auto" w:fill="FFFFFF"/>
        </w:rPr>
        <w:t xml:space="preserve"> stal veřejně prospěšnou organizací. Ale ani vyřízení administrativních záležitostí spojených s registrací, jakkoli bylo náročné, neneslo pro nás hlavní tíhu. Tou bylo přestěhování darovaných věcí z</w:t>
      </w:r>
      <w:r w:rsidR="00EB60E8">
        <w:rPr>
          <w:rFonts w:ascii="Arial" w:hAnsi="Arial" w:cs="Arial"/>
          <w:color w:val="000000"/>
          <w:sz w:val="24"/>
          <w:szCs w:val="24"/>
          <w:shd w:val="clear" w:color="auto" w:fill="FFFFFF"/>
        </w:rPr>
        <w:t xml:space="preserve"> </w:t>
      </w:r>
      <w:r w:rsidR="00D23701">
        <w:rPr>
          <w:rFonts w:ascii="Arial" w:hAnsi="Arial" w:cs="Arial"/>
          <w:color w:val="000000"/>
          <w:sz w:val="24"/>
          <w:szCs w:val="24"/>
          <w:shd w:val="clear" w:color="auto" w:fill="FFFFFF"/>
        </w:rPr>
        <w:t xml:space="preserve">původního skladu z </w:t>
      </w:r>
      <w:r>
        <w:rPr>
          <w:rFonts w:ascii="Arial" w:hAnsi="Arial" w:cs="Arial"/>
          <w:color w:val="000000"/>
          <w:sz w:val="24"/>
          <w:szCs w:val="24"/>
          <w:shd w:val="clear" w:color="auto" w:fill="FFFFFF"/>
        </w:rPr>
        <w:t>rodinného domku</w:t>
      </w:r>
      <w:r w:rsidR="00D23701">
        <w:rPr>
          <w:rFonts w:ascii="Arial" w:hAnsi="Arial" w:cs="Arial"/>
          <w:color w:val="000000"/>
          <w:sz w:val="24"/>
          <w:szCs w:val="24"/>
          <w:shd w:val="clear" w:color="auto" w:fill="FFFFFF"/>
        </w:rPr>
        <w:t xml:space="preserve"> v Dubnici,</w:t>
      </w:r>
      <w:r>
        <w:rPr>
          <w:rFonts w:ascii="Arial" w:hAnsi="Arial" w:cs="Arial"/>
          <w:color w:val="000000"/>
          <w:sz w:val="24"/>
          <w:szCs w:val="24"/>
          <w:shd w:val="clear" w:color="auto" w:fill="FFFFFF"/>
        </w:rPr>
        <w:t xml:space="preserve"> do nových prostorů v Krnově. Až jsem byla sama překvapena množstvím uskladněných věcí.</w:t>
      </w:r>
    </w:p>
    <w:p w14:paraId="23431215" w14:textId="56E5B139" w:rsidR="001468C2" w:rsidRDefault="004423F8" w:rsidP="0008692F">
      <w:pPr>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Přestěhování nám umožnilo soustředit různ</w:t>
      </w:r>
      <w:r w:rsidR="00EB60E8">
        <w:rPr>
          <w:rFonts w:ascii="Arial" w:hAnsi="Arial" w:cs="Arial"/>
          <w:color w:val="000000"/>
          <w:sz w:val="24"/>
          <w:szCs w:val="24"/>
          <w:shd w:val="clear" w:color="auto" w:fill="FFFFFF"/>
        </w:rPr>
        <w:t>é, darované</w:t>
      </w:r>
      <w:r w:rsidR="00AB2A79">
        <w:rPr>
          <w:rFonts w:ascii="Arial" w:hAnsi="Arial" w:cs="Arial"/>
          <w:color w:val="000000"/>
          <w:sz w:val="24"/>
          <w:szCs w:val="24"/>
          <w:shd w:val="clear" w:color="auto" w:fill="FFFFFF"/>
        </w:rPr>
        <w:t>,</w:t>
      </w:r>
      <w:r>
        <w:rPr>
          <w:rFonts w:ascii="Arial" w:hAnsi="Arial" w:cs="Arial"/>
          <w:color w:val="000000"/>
          <w:sz w:val="24"/>
          <w:szCs w:val="24"/>
          <w:shd w:val="clear" w:color="auto" w:fill="FFFFFF"/>
        </w:rPr>
        <w:t xml:space="preserve"> věci </w:t>
      </w:r>
      <w:r w:rsidR="001468C2">
        <w:rPr>
          <w:rFonts w:ascii="Arial" w:hAnsi="Arial" w:cs="Arial"/>
          <w:color w:val="000000"/>
          <w:sz w:val="24"/>
          <w:szCs w:val="24"/>
          <w:shd w:val="clear" w:color="auto" w:fill="FFFFFF"/>
        </w:rPr>
        <w:t xml:space="preserve">do pronajatých prostorů a získat tak poměrně přesný obraz o tom, co je k dispozici a vytvořit lepší zázemí pro vlastní činnost skladu, přestože část věcí, hlavně hraček, je ještě v původních prostorách, ale postupně se převáží a třídí </w:t>
      </w:r>
      <w:r w:rsidR="00986592">
        <w:rPr>
          <w:rFonts w:ascii="Arial" w:hAnsi="Arial" w:cs="Arial"/>
          <w:color w:val="000000"/>
          <w:sz w:val="24"/>
          <w:szCs w:val="24"/>
          <w:shd w:val="clear" w:color="auto" w:fill="FFFFFF"/>
        </w:rPr>
        <w:t xml:space="preserve">se </w:t>
      </w:r>
      <w:r w:rsidR="001468C2">
        <w:rPr>
          <w:rFonts w:ascii="Arial" w:hAnsi="Arial" w:cs="Arial"/>
          <w:color w:val="000000"/>
          <w:sz w:val="24"/>
          <w:szCs w:val="24"/>
          <w:shd w:val="clear" w:color="auto" w:fill="FFFFFF"/>
        </w:rPr>
        <w:t>i ty.  Po získání pronájmu skladovacích prostorů následovalo asi dvouměsíční období, kdy jsme věci třídili, kontrolovali a ukládali tak, aby byly přehledně a okamžitě k dispozici.</w:t>
      </w:r>
    </w:p>
    <w:p w14:paraId="5452B040" w14:textId="3D699E4B" w:rsidR="0036113F" w:rsidRDefault="003555F2" w:rsidP="0008692F">
      <w:pPr>
        <w:jc w:val="both"/>
        <w:rPr>
          <w:rFonts w:ascii="Arial" w:hAnsi="Arial" w:cs="Arial"/>
          <w:color w:val="000000"/>
          <w:sz w:val="24"/>
          <w:szCs w:val="24"/>
          <w:shd w:val="clear" w:color="auto" w:fill="FFFFFF"/>
        </w:rPr>
      </w:pPr>
      <w:r>
        <w:rPr>
          <w:noProof/>
        </w:rPr>
        <w:drawing>
          <wp:anchor distT="0" distB="0" distL="114300" distR="114300" simplePos="0" relativeHeight="251667456" behindDoc="0" locked="0" layoutInCell="1" allowOverlap="1" wp14:anchorId="5E6944BC" wp14:editId="7BE44DA2">
            <wp:simplePos x="0" y="0"/>
            <wp:positionH relativeFrom="margin">
              <wp:align>left</wp:align>
            </wp:positionH>
            <wp:positionV relativeFrom="paragraph">
              <wp:posOffset>200660</wp:posOffset>
            </wp:positionV>
            <wp:extent cx="4480560" cy="3360420"/>
            <wp:effectExtent l="0" t="0" r="0" b="0"/>
            <wp:wrapSquare wrapText="bothSides"/>
            <wp:docPr id="494948832" name="Obrázek 1" descr="Obsah obrázku interiér, zeď, interiérový design, koláž&#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948832" name="Obrázek 1" descr="Obsah obrázku interiér, zeď, interiérový design, koláž&#10;&#10;Obsah generovaný pomocí AI může být nesprávný."/>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492744" cy="33699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468C2">
        <w:rPr>
          <w:rFonts w:ascii="Arial" w:hAnsi="Arial" w:cs="Arial"/>
          <w:color w:val="000000"/>
          <w:sz w:val="24"/>
          <w:szCs w:val="24"/>
          <w:shd w:val="clear" w:color="auto" w:fill="FFFFFF"/>
        </w:rPr>
        <w:t>Současně</w:t>
      </w:r>
      <w:r w:rsidR="00EB60E8">
        <w:rPr>
          <w:rFonts w:ascii="Arial" w:hAnsi="Arial" w:cs="Arial"/>
          <w:color w:val="000000"/>
          <w:sz w:val="24"/>
          <w:szCs w:val="24"/>
          <w:shd w:val="clear" w:color="auto" w:fill="FFFFFF"/>
        </w:rPr>
        <w:t>,</w:t>
      </w:r>
      <w:r w:rsidR="001468C2">
        <w:rPr>
          <w:rFonts w:ascii="Arial" w:hAnsi="Arial" w:cs="Arial"/>
          <w:color w:val="000000"/>
          <w:sz w:val="24"/>
          <w:szCs w:val="24"/>
          <w:shd w:val="clear" w:color="auto" w:fill="FFFFFF"/>
        </w:rPr>
        <w:t xml:space="preserve"> s tříděním a ukládáním</w:t>
      </w:r>
      <w:r w:rsidR="00EB60E8">
        <w:rPr>
          <w:rFonts w:ascii="Arial" w:hAnsi="Arial" w:cs="Arial"/>
          <w:color w:val="000000"/>
          <w:sz w:val="24"/>
          <w:szCs w:val="24"/>
          <w:shd w:val="clear" w:color="auto" w:fill="FFFFFF"/>
        </w:rPr>
        <w:t>,</w:t>
      </w:r>
      <w:r w:rsidR="001468C2">
        <w:rPr>
          <w:rFonts w:ascii="Arial" w:hAnsi="Arial" w:cs="Arial"/>
          <w:color w:val="000000"/>
          <w:sz w:val="24"/>
          <w:szCs w:val="24"/>
          <w:shd w:val="clear" w:color="auto" w:fill="FFFFFF"/>
        </w:rPr>
        <w:t xml:space="preserve"> jsme začali budovat zázemí pro setkávání dětí a pěstounů a také nezbytné místo pro administrativní činnost.</w:t>
      </w:r>
      <w:r w:rsidR="00935E07">
        <w:rPr>
          <w:rFonts w:ascii="Arial" w:hAnsi="Arial" w:cs="Arial"/>
          <w:color w:val="000000"/>
          <w:sz w:val="24"/>
          <w:szCs w:val="24"/>
          <w:shd w:val="clear" w:color="auto" w:fill="FFFFFF"/>
        </w:rPr>
        <w:t xml:space="preserve"> Podařilo se nám zde zřídit </w:t>
      </w:r>
      <w:proofErr w:type="spellStart"/>
      <w:r w:rsidR="00935E07">
        <w:rPr>
          <w:rFonts w:ascii="Arial" w:hAnsi="Arial" w:cs="Arial"/>
          <w:color w:val="000000"/>
          <w:sz w:val="24"/>
          <w:szCs w:val="24"/>
          <w:shd w:val="clear" w:color="auto" w:fill="FFFFFF"/>
        </w:rPr>
        <w:t>herničku</w:t>
      </w:r>
      <w:proofErr w:type="spellEnd"/>
      <w:r w:rsidR="00935E07">
        <w:rPr>
          <w:rFonts w:ascii="Arial" w:hAnsi="Arial" w:cs="Arial"/>
          <w:color w:val="000000"/>
          <w:sz w:val="24"/>
          <w:szCs w:val="24"/>
          <w:shd w:val="clear" w:color="auto" w:fill="FFFFFF"/>
        </w:rPr>
        <w:t xml:space="preserve"> pro děti, která </w:t>
      </w:r>
      <w:r w:rsidR="00986592">
        <w:rPr>
          <w:rFonts w:ascii="Arial" w:hAnsi="Arial" w:cs="Arial"/>
          <w:color w:val="000000"/>
          <w:sz w:val="24"/>
          <w:szCs w:val="24"/>
          <w:shd w:val="clear" w:color="auto" w:fill="FFFFFF"/>
        </w:rPr>
        <w:t xml:space="preserve">je </w:t>
      </w:r>
      <w:r w:rsidR="00935E07">
        <w:rPr>
          <w:rFonts w:ascii="Arial" w:hAnsi="Arial" w:cs="Arial"/>
          <w:color w:val="000000"/>
          <w:sz w:val="24"/>
          <w:szCs w:val="24"/>
          <w:shd w:val="clear" w:color="auto" w:fill="FFFFFF"/>
        </w:rPr>
        <w:t xml:space="preserve">jimi hojně využívaná a umožňuje rodičům a pěstounům na potřebnou dobu </w:t>
      </w:r>
      <w:r w:rsidR="00986592">
        <w:rPr>
          <w:rFonts w:ascii="Arial" w:hAnsi="Arial" w:cs="Arial"/>
          <w:color w:val="000000"/>
          <w:sz w:val="24"/>
          <w:szCs w:val="24"/>
          <w:shd w:val="clear" w:color="auto" w:fill="FFFFFF"/>
        </w:rPr>
        <w:t xml:space="preserve">děti </w:t>
      </w:r>
      <w:r w:rsidR="00935E07">
        <w:rPr>
          <w:rFonts w:ascii="Arial" w:hAnsi="Arial" w:cs="Arial"/>
          <w:color w:val="000000"/>
          <w:sz w:val="24"/>
          <w:szCs w:val="24"/>
          <w:shd w:val="clear" w:color="auto" w:fill="FFFFFF"/>
        </w:rPr>
        <w:t>zaměstnat, aby si mohli v relativním klidu vyřídit své záležitosti.</w:t>
      </w:r>
    </w:p>
    <w:p w14:paraId="23516241" w14:textId="5FA1DF96" w:rsidR="00935E07" w:rsidRDefault="003555F2" w:rsidP="0008692F">
      <w:pPr>
        <w:jc w:val="both"/>
        <w:rPr>
          <w:rFonts w:ascii="Arial" w:hAnsi="Arial" w:cs="Arial"/>
          <w:color w:val="000000"/>
          <w:sz w:val="24"/>
          <w:szCs w:val="24"/>
          <w:shd w:val="clear" w:color="auto" w:fill="FFFFFF"/>
        </w:rPr>
      </w:pPr>
      <w:r>
        <w:rPr>
          <w:noProof/>
        </w:rPr>
        <w:lastRenderedPageBreak/>
        <w:drawing>
          <wp:anchor distT="0" distB="0" distL="114300" distR="114300" simplePos="0" relativeHeight="251666432" behindDoc="1" locked="0" layoutInCell="1" allowOverlap="1" wp14:anchorId="6318A387" wp14:editId="1B107D2B">
            <wp:simplePos x="0" y="0"/>
            <wp:positionH relativeFrom="margin">
              <wp:posOffset>1130300</wp:posOffset>
            </wp:positionH>
            <wp:positionV relativeFrom="paragraph">
              <wp:posOffset>219710</wp:posOffset>
            </wp:positionV>
            <wp:extent cx="4622800" cy="3467100"/>
            <wp:effectExtent l="0" t="0" r="6350" b="0"/>
            <wp:wrapTight wrapText="bothSides">
              <wp:wrapPolygon edited="0">
                <wp:start x="0" y="0"/>
                <wp:lineTo x="0" y="21481"/>
                <wp:lineTo x="21541" y="21481"/>
                <wp:lineTo x="21541" y="0"/>
                <wp:lineTo x="0" y="0"/>
              </wp:wrapPolygon>
            </wp:wrapTight>
            <wp:docPr id="1796172947" name="Obrázek 6" descr="Obsah obrázku interiér, zeď, oblečení, osoba&#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884643" name="Obrázek 6" descr="Obsah obrázku interiér, zeď, oblečení, osoba&#10;&#10;Obsah generovaný pomocí AI může být nesprávný."/>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622800" cy="3467100"/>
                    </a:xfrm>
                    <a:prstGeom prst="rect">
                      <a:avLst/>
                    </a:prstGeom>
                    <a:noFill/>
                    <a:ln>
                      <a:noFill/>
                    </a:ln>
                  </pic:spPr>
                </pic:pic>
              </a:graphicData>
            </a:graphic>
            <wp14:sizeRelH relativeFrom="page">
              <wp14:pctWidth>0</wp14:pctWidth>
            </wp14:sizeRelH>
            <wp14:sizeRelV relativeFrom="page">
              <wp14:pctHeight>0</wp14:pctHeight>
            </wp14:sizeRelV>
          </wp:anchor>
        </w:drawing>
      </w:r>
      <w:r w:rsidR="00935E07">
        <w:rPr>
          <w:rFonts w:ascii="Arial" w:hAnsi="Arial" w:cs="Arial"/>
          <w:color w:val="000000"/>
          <w:sz w:val="24"/>
          <w:szCs w:val="24"/>
          <w:shd w:val="clear" w:color="auto" w:fill="FFFFFF"/>
        </w:rPr>
        <w:t xml:space="preserve">Sklad </w:t>
      </w:r>
      <w:proofErr w:type="spellStart"/>
      <w:r w:rsidR="00935E07">
        <w:rPr>
          <w:rFonts w:ascii="Arial" w:hAnsi="Arial" w:cs="Arial"/>
          <w:color w:val="000000"/>
          <w:sz w:val="24"/>
          <w:szCs w:val="24"/>
          <w:shd w:val="clear" w:color="auto" w:fill="FFFFFF"/>
        </w:rPr>
        <w:t>Dubánek</w:t>
      </w:r>
      <w:proofErr w:type="spellEnd"/>
      <w:r w:rsidR="00935E07">
        <w:rPr>
          <w:rFonts w:ascii="Arial" w:hAnsi="Arial" w:cs="Arial"/>
          <w:color w:val="000000"/>
          <w:sz w:val="24"/>
          <w:szCs w:val="24"/>
          <w:shd w:val="clear" w:color="auto" w:fill="FFFFFF"/>
        </w:rPr>
        <w:t xml:space="preserve"> </w:t>
      </w:r>
      <w:proofErr w:type="spellStart"/>
      <w:r w:rsidR="00935E07">
        <w:rPr>
          <w:rFonts w:ascii="Arial" w:hAnsi="Arial" w:cs="Arial"/>
          <w:color w:val="000000"/>
          <w:sz w:val="24"/>
          <w:szCs w:val="24"/>
          <w:shd w:val="clear" w:color="auto" w:fill="FFFFFF"/>
        </w:rPr>
        <w:t>z.s</w:t>
      </w:r>
      <w:proofErr w:type="spellEnd"/>
      <w:r w:rsidR="00935E07">
        <w:rPr>
          <w:rFonts w:ascii="Arial" w:hAnsi="Arial" w:cs="Arial"/>
          <w:color w:val="000000"/>
          <w:sz w:val="24"/>
          <w:szCs w:val="24"/>
          <w:shd w:val="clear" w:color="auto" w:fill="FFFFFF"/>
        </w:rPr>
        <w:t xml:space="preserve">. </w:t>
      </w:r>
      <w:r w:rsidR="00BC5054">
        <w:rPr>
          <w:rFonts w:ascii="Arial" w:hAnsi="Arial" w:cs="Arial"/>
          <w:color w:val="000000"/>
          <w:sz w:val="24"/>
          <w:szCs w:val="24"/>
          <w:shd w:val="clear" w:color="auto" w:fill="FFFFFF"/>
        </w:rPr>
        <w:t xml:space="preserve">(= Sklad </w:t>
      </w:r>
      <w:proofErr w:type="spellStart"/>
      <w:r w:rsidR="00BC5054">
        <w:rPr>
          <w:rFonts w:ascii="Arial" w:hAnsi="Arial" w:cs="Arial"/>
          <w:color w:val="000000"/>
          <w:sz w:val="24"/>
          <w:szCs w:val="24"/>
          <w:shd w:val="clear" w:color="auto" w:fill="FFFFFF"/>
        </w:rPr>
        <w:t>Dubánek</w:t>
      </w:r>
      <w:proofErr w:type="spellEnd"/>
      <w:r w:rsidR="00BC5054">
        <w:rPr>
          <w:rFonts w:ascii="Arial" w:hAnsi="Arial" w:cs="Arial"/>
          <w:color w:val="000000"/>
          <w:sz w:val="24"/>
          <w:szCs w:val="24"/>
          <w:shd w:val="clear" w:color="auto" w:fill="FFFFFF"/>
        </w:rPr>
        <w:t xml:space="preserve">, zapsaná společnost) </w:t>
      </w:r>
      <w:r w:rsidR="00935E07">
        <w:rPr>
          <w:rFonts w:ascii="Arial" w:hAnsi="Arial" w:cs="Arial"/>
          <w:color w:val="000000"/>
          <w:sz w:val="24"/>
          <w:szCs w:val="24"/>
          <w:shd w:val="clear" w:color="auto" w:fill="FFFFFF"/>
        </w:rPr>
        <w:t>oficiálně vznikl k 27.6. 2025, ale ještě před tím jsme stačili uspořádat</w:t>
      </w:r>
      <w:r w:rsidR="00D23701">
        <w:rPr>
          <w:rFonts w:ascii="Arial" w:hAnsi="Arial" w:cs="Arial"/>
          <w:color w:val="000000"/>
          <w:sz w:val="24"/>
          <w:szCs w:val="24"/>
          <w:shd w:val="clear" w:color="auto" w:fill="FFFFFF"/>
        </w:rPr>
        <w:t xml:space="preserve"> 6</w:t>
      </w:r>
      <w:r w:rsidR="00CA09D5">
        <w:rPr>
          <w:rFonts w:ascii="Arial" w:hAnsi="Arial" w:cs="Arial"/>
          <w:color w:val="000000"/>
          <w:sz w:val="24"/>
          <w:szCs w:val="24"/>
          <w:shd w:val="clear" w:color="auto" w:fill="FFFFFF"/>
        </w:rPr>
        <w:t xml:space="preserve">. </w:t>
      </w:r>
      <w:r w:rsidR="00D23701">
        <w:rPr>
          <w:rFonts w:ascii="Arial" w:hAnsi="Arial" w:cs="Arial"/>
          <w:color w:val="000000"/>
          <w:sz w:val="24"/>
          <w:szCs w:val="24"/>
          <w:shd w:val="clear" w:color="auto" w:fill="FFFFFF"/>
        </w:rPr>
        <w:t>dubna v Dubnici,</w:t>
      </w:r>
      <w:r w:rsidR="00935E07">
        <w:rPr>
          <w:rFonts w:ascii="Arial" w:hAnsi="Arial" w:cs="Arial"/>
          <w:color w:val="000000"/>
          <w:sz w:val="24"/>
          <w:szCs w:val="24"/>
          <w:shd w:val="clear" w:color="auto" w:fill="FFFFFF"/>
        </w:rPr>
        <w:t xml:space="preserve"> velikonoční setkání pěstounů a jejich příznivců spojenou s</w:t>
      </w:r>
      <w:r w:rsidR="006D5CB0">
        <w:rPr>
          <w:rFonts w:ascii="Arial" w:hAnsi="Arial" w:cs="Arial"/>
          <w:color w:val="000000"/>
          <w:sz w:val="24"/>
          <w:szCs w:val="24"/>
          <w:shd w:val="clear" w:color="auto" w:fill="FFFFFF"/>
        </w:rPr>
        <w:t>e zábavným programem zakončeným</w:t>
      </w:r>
      <w:r w:rsidR="00935E07">
        <w:rPr>
          <w:rFonts w:ascii="Arial" w:hAnsi="Arial" w:cs="Arial"/>
          <w:color w:val="000000"/>
          <w:sz w:val="24"/>
          <w:szCs w:val="24"/>
          <w:shd w:val="clear" w:color="auto" w:fill="FFFFFF"/>
        </w:rPr>
        <w:t xml:space="preserve"> veliko</w:t>
      </w:r>
      <w:r w:rsidR="006D5CB0">
        <w:rPr>
          <w:rFonts w:ascii="Arial" w:hAnsi="Arial" w:cs="Arial"/>
          <w:color w:val="000000"/>
          <w:sz w:val="24"/>
          <w:szCs w:val="24"/>
          <w:shd w:val="clear" w:color="auto" w:fill="FFFFFF"/>
        </w:rPr>
        <w:t>noční nadílkou</w:t>
      </w:r>
      <w:r w:rsidR="004B45D7">
        <w:rPr>
          <w:rFonts w:ascii="Arial" w:hAnsi="Arial" w:cs="Arial"/>
          <w:color w:val="000000"/>
          <w:sz w:val="24"/>
          <w:szCs w:val="24"/>
          <w:shd w:val="clear" w:color="auto" w:fill="FFFFFF"/>
        </w:rPr>
        <w:t>, které bylo účastníky hodnoceno jako krásná a vydařená akce.</w:t>
      </w:r>
    </w:p>
    <w:p w14:paraId="5A3B10D3" w14:textId="0030FF2C" w:rsidR="00283DEB" w:rsidRDefault="00283DEB" w:rsidP="0008692F">
      <w:pPr>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Na konci prázdnin</w:t>
      </w:r>
      <w:r w:rsidR="00D23701">
        <w:rPr>
          <w:rFonts w:ascii="Arial" w:hAnsi="Arial" w:cs="Arial"/>
          <w:color w:val="000000"/>
          <w:sz w:val="24"/>
          <w:szCs w:val="24"/>
          <w:shd w:val="clear" w:color="auto" w:fill="FFFFFF"/>
        </w:rPr>
        <w:t xml:space="preserve"> 27.srpna,</w:t>
      </w:r>
      <w:r>
        <w:rPr>
          <w:rFonts w:ascii="Arial" w:hAnsi="Arial" w:cs="Arial"/>
          <w:color w:val="000000"/>
          <w:sz w:val="24"/>
          <w:szCs w:val="24"/>
          <w:shd w:val="clear" w:color="auto" w:fill="FFFFFF"/>
        </w:rPr>
        <w:t xml:space="preserve"> jsme uspořádali v</w:t>
      </w:r>
      <w:r w:rsidR="00D23701">
        <w:rPr>
          <w:rFonts w:ascii="Arial" w:hAnsi="Arial" w:cs="Arial"/>
          <w:color w:val="000000"/>
          <w:sz w:val="24"/>
          <w:szCs w:val="24"/>
          <w:shd w:val="clear" w:color="auto" w:fill="FFFFFF"/>
        </w:rPr>
        <w:t> </w:t>
      </w:r>
      <w:r>
        <w:rPr>
          <w:rFonts w:ascii="Arial" w:hAnsi="Arial" w:cs="Arial"/>
          <w:color w:val="000000"/>
          <w:sz w:val="24"/>
          <w:szCs w:val="24"/>
          <w:shd w:val="clear" w:color="auto" w:fill="FFFFFF"/>
        </w:rPr>
        <w:t>Dubnici</w:t>
      </w:r>
      <w:r w:rsidR="00D23701">
        <w:rPr>
          <w:rFonts w:ascii="Arial" w:hAnsi="Arial" w:cs="Arial"/>
          <w:color w:val="000000"/>
          <w:sz w:val="24"/>
          <w:szCs w:val="24"/>
          <w:shd w:val="clear" w:color="auto" w:fill="FFFFFF"/>
        </w:rPr>
        <w:t xml:space="preserve"> na zahrad</w:t>
      </w:r>
      <w:r w:rsidR="00F12F65">
        <w:rPr>
          <w:rFonts w:ascii="Arial" w:hAnsi="Arial" w:cs="Arial"/>
          <w:color w:val="000000"/>
          <w:sz w:val="24"/>
          <w:szCs w:val="24"/>
          <w:shd w:val="clear" w:color="auto" w:fill="FFFFFF"/>
        </w:rPr>
        <w:t>ě,</w:t>
      </w:r>
      <w:r>
        <w:rPr>
          <w:rFonts w:ascii="Arial" w:hAnsi="Arial" w:cs="Arial"/>
          <w:color w:val="000000"/>
          <w:sz w:val="24"/>
          <w:szCs w:val="24"/>
          <w:shd w:val="clear" w:color="auto" w:fill="FFFFFF"/>
        </w:rPr>
        <w:t xml:space="preserve"> již tradiční rozloučení dětí s prázdninami, kterého se zúčastnily více než dvě desítky pěstounů se svými dětmi.</w:t>
      </w:r>
    </w:p>
    <w:p w14:paraId="609AFFF3" w14:textId="6B8A4F7A" w:rsidR="008C3C9E" w:rsidRDefault="008C3C9E" w:rsidP="0008692F">
      <w:pPr>
        <w:jc w:val="both"/>
        <w:rPr>
          <w:rFonts w:ascii="Arial" w:hAnsi="Arial" w:cs="Arial"/>
          <w:color w:val="000000"/>
          <w:sz w:val="24"/>
          <w:szCs w:val="24"/>
          <w:shd w:val="clear" w:color="auto" w:fill="FFFFFF"/>
        </w:rPr>
      </w:pPr>
      <w:r>
        <w:rPr>
          <w:noProof/>
        </w:rPr>
        <w:drawing>
          <wp:inline distT="0" distB="0" distL="0" distR="0" wp14:anchorId="64E50DAE" wp14:editId="689E5534">
            <wp:extent cx="5090160" cy="4099560"/>
            <wp:effectExtent l="0" t="0" r="0" b="0"/>
            <wp:docPr id="590067195" name="Obrázek 1" descr="Obsah obrázku oblečení, venku, boty, lidé&#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067195" name="Obrázek 1" descr="Obsah obrázku oblečení, venku, boty, lidé&#10;&#10;Obsah generovaný pomocí AI může být nesprávný."/>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06167" cy="4112452"/>
                    </a:xfrm>
                    <a:prstGeom prst="rect">
                      <a:avLst/>
                    </a:prstGeom>
                    <a:noFill/>
                    <a:ln>
                      <a:noFill/>
                    </a:ln>
                  </pic:spPr>
                </pic:pic>
              </a:graphicData>
            </a:graphic>
          </wp:inline>
        </w:drawing>
      </w:r>
    </w:p>
    <w:p w14:paraId="6D388C3D" w14:textId="77777777" w:rsidR="00BF4DAE" w:rsidRDefault="00BF4DAE" w:rsidP="0008692F">
      <w:pPr>
        <w:jc w:val="both"/>
        <w:rPr>
          <w:rFonts w:ascii="Arial" w:hAnsi="Arial" w:cs="Arial"/>
          <w:color w:val="000000"/>
          <w:sz w:val="24"/>
          <w:szCs w:val="24"/>
          <w:shd w:val="clear" w:color="auto" w:fill="FFFFFF"/>
        </w:rPr>
      </w:pPr>
    </w:p>
    <w:p w14:paraId="7D8CC11E" w14:textId="05180693" w:rsidR="004B45D7" w:rsidRDefault="004B45D7" w:rsidP="0008692F">
      <w:pPr>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Od začátku září 2025 probíhalo v prostorách </w:t>
      </w:r>
      <w:proofErr w:type="spellStart"/>
      <w:r>
        <w:rPr>
          <w:rFonts w:ascii="Arial" w:hAnsi="Arial" w:cs="Arial"/>
          <w:color w:val="000000"/>
          <w:sz w:val="24"/>
          <w:szCs w:val="24"/>
          <w:shd w:val="clear" w:color="auto" w:fill="FFFFFF"/>
        </w:rPr>
        <w:t>herničky</w:t>
      </w:r>
      <w:proofErr w:type="spellEnd"/>
      <w:r>
        <w:rPr>
          <w:rFonts w:ascii="Arial" w:hAnsi="Arial" w:cs="Arial"/>
          <w:color w:val="000000"/>
          <w:sz w:val="24"/>
          <w:szCs w:val="24"/>
          <w:shd w:val="clear" w:color="auto" w:fill="FFFFFF"/>
        </w:rPr>
        <w:t xml:space="preserve"> Skladu </w:t>
      </w:r>
      <w:proofErr w:type="spellStart"/>
      <w:r>
        <w:rPr>
          <w:rFonts w:ascii="Arial" w:hAnsi="Arial" w:cs="Arial"/>
          <w:color w:val="000000"/>
          <w:sz w:val="24"/>
          <w:szCs w:val="24"/>
          <w:shd w:val="clear" w:color="auto" w:fill="FFFFFF"/>
        </w:rPr>
        <w:t>Dubánek</w:t>
      </w:r>
      <w:proofErr w:type="spellEnd"/>
      <w:r>
        <w:rPr>
          <w:rFonts w:ascii="Arial" w:hAnsi="Arial" w:cs="Arial"/>
          <w:color w:val="000000"/>
          <w:sz w:val="24"/>
          <w:szCs w:val="24"/>
          <w:shd w:val="clear" w:color="auto" w:fill="FFFFFF"/>
        </w:rPr>
        <w:t xml:space="preserve"> </w:t>
      </w:r>
      <w:proofErr w:type="spellStart"/>
      <w:r>
        <w:rPr>
          <w:rFonts w:ascii="Arial" w:hAnsi="Arial" w:cs="Arial"/>
          <w:color w:val="000000"/>
          <w:sz w:val="24"/>
          <w:szCs w:val="24"/>
          <w:shd w:val="clear" w:color="auto" w:fill="FFFFFF"/>
        </w:rPr>
        <w:t>z.s</w:t>
      </w:r>
      <w:proofErr w:type="spellEnd"/>
      <w:r>
        <w:rPr>
          <w:rFonts w:ascii="Arial" w:hAnsi="Arial" w:cs="Arial"/>
          <w:color w:val="000000"/>
          <w:sz w:val="24"/>
          <w:szCs w:val="24"/>
          <w:shd w:val="clear" w:color="auto" w:fill="FFFFFF"/>
        </w:rPr>
        <w:t>. setkávání pěstounů a jejich svěřenců z Krnova a jeho okolí, nazvané „</w:t>
      </w:r>
      <w:proofErr w:type="spellStart"/>
      <w:r>
        <w:rPr>
          <w:rFonts w:ascii="Arial" w:hAnsi="Arial" w:cs="Arial"/>
          <w:color w:val="000000"/>
          <w:sz w:val="24"/>
          <w:szCs w:val="24"/>
          <w:shd w:val="clear" w:color="auto" w:fill="FFFFFF"/>
        </w:rPr>
        <w:t>Klubík</w:t>
      </w:r>
      <w:proofErr w:type="spellEnd"/>
      <w:r>
        <w:rPr>
          <w:rFonts w:ascii="Arial" w:hAnsi="Arial" w:cs="Arial"/>
          <w:color w:val="000000"/>
          <w:sz w:val="24"/>
          <w:szCs w:val="24"/>
          <w:shd w:val="clear" w:color="auto" w:fill="FFFFFF"/>
        </w:rPr>
        <w:t>“.  Tato akce se opakovala ještě 3. října a 7. listopadu a zúčastnilo se jich pokaždé mezi 7 až 10 pěstouny</w:t>
      </w:r>
      <w:r w:rsidR="00BF4DAE">
        <w:rPr>
          <w:rFonts w:ascii="Arial" w:hAnsi="Arial" w:cs="Arial"/>
          <w:color w:val="000000"/>
          <w:sz w:val="24"/>
          <w:szCs w:val="24"/>
          <w:shd w:val="clear" w:color="auto" w:fill="FFFFFF"/>
        </w:rPr>
        <w:t> </w:t>
      </w:r>
      <w:r w:rsidR="00AB2A79">
        <w:rPr>
          <w:rFonts w:ascii="Arial" w:hAnsi="Arial" w:cs="Arial"/>
          <w:color w:val="000000"/>
          <w:sz w:val="24"/>
          <w:szCs w:val="24"/>
          <w:shd w:val="clear" w:color="auto" w:fill="FFFFFF"/>
        </w:rPr>
        <w:t xml:space="preserve">(dlouhodobých i přechodných) </w:t>
      </w:r>
      <w:r w:rsidR="00BF4DAE">
        <w:rPr>
          <w:rFonts w:ascii="Arial" w:hAnsi="Arial" w:cs="Arial"/>
          <w:color w:val="000000"/>
          <w:sz w:val="24"/>
          <w:szCs w:val="24"/>
          <w:shd w:val="clear" w:color="auto" w:fill="FFFFFF"/>
        </w:rPr>
        <w:t xml:space="preserve">s </w:t>
      </w:r>
      <w:r w:rsidR="00AF6638">
        <w:rPr>
          <w:rFonts w:ascii="Arial" w:hAnsi="Arial" w:cs="Arial"/>
          <w:color w:val="000000"/>
          <w:sz w:val="24"/>
          <w:szCs w:val="24"/>
          <w:shd w:val="clear" w:color="auto" w:fill="FFFFFF"/>
        </w:rPr>
        <w:t>dětmi.</w:t>
      </w:r>
    </w:p>
    <w:p w14:paraId="154F7C6C" w14:textId="23556E20" w:rsidR="004B45D7" w:rsidRDefault="008C3C9E" w:rsidP="0008692F">
      <w:pPr>
        <w:jc w:val="both"/>
        <w:rPr>
          <w:rFonts w:ascii="Arial" w:hAnsi="Arial" w:cs="Arial"/>
          <w:color w:val="000000"/>
          <w:sz w:val="24"/>
          <w:szCs w:val="24"/>
          <w:shd w:val="clear" w:color="auto" w:fill="FFFFFF"/>
        </w:rPr>
      </w:pPr>
      <w:r>
        <w:rPr>
          <w:noProof/>
        </w:rPr>
        <w:drawing>
          <wp:inline distT="0" distB="0" distL="0" distR="0" wp14:anchorId="6E89A096" wp14:editId="0B382B4B">
            <wp:extent cx="5759450" cy="7680960"/>
            <wp:effectExtent l="0" t="0" r="0" b="0"/>
            <wp:docPr id="43829549" name="Obrázek 3" descr="Obsah obrázku oblečení, Lidská tvář, osoba, chlapec&#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29549" name="Obrázek 3" descr="Obsah obrázku oblečení, Lidská tvář, osoba, chlapec&#10;&#10;Obsah generovaný pomocí AI může být nesprávný."/>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9450" cy="7680960"/>
                    </a:xfrm>
                    <a:prstGeom prst="rect">
                      <a:avLst/>
                    </a:prstGeom>
                    <a:noFill/>
                    <a:ln>
                      <a:noFill/>
                    </a:ln>
                  </pic:spPr>
                </pic:pic>
              </a:graphicData>
            </a:graphic>
          </wp:inline>
        </w:drawing>
      </w:r>
    </w:p>
    <w:p w14:paraId="3D5C2C24" w14:textId="5DF5CCB1" w:rsidR="003E01D4" w:rsidRDefault="004B45D7" w:rsidP="0008692F">
      <w:pPr>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lastRenderedPageBreak/>
        <w:t>6.12. 2025 náš sklad uspořádal již tradiční „</w:t>
      </w:r>
      <w:proofErr w:type="spellStart"/>
      <w:r>
        <w:rPr>
          <w:rFonts w:ascii="Arial" w:hAnsi="Arial" w:cs="Arial"/>
          <w:color w:val="000000"/>
          <w:sz w:val="24"/>
          <w:szCs w:val="24"/>
          <w:shd w:val="clear" w:color="auto" w:fill="FFFFFF"/>
        </w:rPr>
        <w:t>dubánkovsk</w:t>
      </w:r>
      <w:r w:rsidR="00BF4DAE">
        <w:rPr>
          <w:rFonts w:ascii="Arial" w:hAnsi="Arial" w:cs="Arial"/>
          <w:color w:val="000000"/>
          <w:sz w:val="24"/>
          <w:szCs w:val="24"/>
          <w:shd w:val="clear" w:color="auto" w:fill="FFFFFF"/>
        </w:rPr>
        <w:t>ou</w:t>
      </w:r>
      <w:proofErr w:type="spellEnd"/>
      <w:r>
        <w:rPr>
          <w:rFonts w:ascii="Arial" w:hAnsi="Arial" w:cs="Arial"/>
          <w:color w:val="000000"/>
          <w:sz w:val="24"/>
          <w:szCs w:val="24"/>
          <w:shd w:val="clear" w:color="auto" w:fill="FFFFFF"/>
        </w:rPr>
        <w:t>“ Mikulášsk</w:t>
      </w:r>
      <w:r w:rsidR="00BF4DAE">
        <w:rPr>
          <w:rFonts w:ascii="Arial" w:hAnsi="Arial" w:cs="Arial"/>
          <w:color w:val="000000"/>
          <w:sz w:val="24"/>
          <w:szCs w:val="24"/>
          <w:shd w:val="clear" w:color="auto" w:fill="FFFFFF"/>
        </w:rPr>
        <w:t>ou</w:t>
      </w:r>
      <w:r>
        <w:rPr>
          <w:rFonts w:ascii="Arial" w:hAnsi="Arial" w:cs="Arial"/>
          <w:color w:val="000000"/>
          <w:sz w:val="24"/>
          <w:szCs w:val="24"/>
          <w:shd w:val="clear" w:color="auto" w:fill="FFFFFF"/>
        </w:rPr>
        <w:t xml:space="preserve"> nadílk</w:t>
      </w:r>
      <w:r w:rsidR="00BF4DAE">
        <w:rPr>
          <w:rFonts w:ascii="Arial" w:hAnsi="Arial" w:cs="Arial"/>
          <w:color w:val="000000"/>
          <w:sz w:val="24"/>
          <w:szCs w:val="24"/>
          <w:shd w:val="clear" w:color="auto" w:fill="FFFFFF"/>
        </w:rPr>
        <w:t>u</w:t>
      </w:r>
      <w:r w:rsidR="003E01D4">
        <w:rPr>
          <w:rFonts w:ascii="Arial" w:hAnsi="Arial" w:cs="Arial"/>
          <w:color w:val="000000"/>
          <w:sz w:val="24"/>
          <w:szCs w:val="24"/>
          <w:shd w:val="clear" w:color="auto" w:fill="FFFFFF"/>
        </w:rPr>
        <w:t xml:space="preserve"> s posezením v prostorách kulturní místnosti v Dubnici, na kterou se sjelo 20</w:t>
      </w:r>
      <w:r w:rsidR="00AF6638">
        <w:rPr>
          <w:rFonts w:ascii="Arial" w:hAnsi="Arial" w:cs="Arial"/>
          <w:color w:val="000000"/>
          <w:sz w:val="24"/>
          <w:szCs w:val="24"/>
          <w:shd w:val="clear" w:color="auto" w:fill="FFFFFF"/>
        </w:rPr>
        <w:t xml:space="preserve"> pěstounských rodin</w:t>
      </w:r>
      <w:r w:rsidR="003E01D4">
        <w:rPr>
          <w:rFonts w:ascii="Arial" w:hAnsi="Arial" w:cs="Arial"/>
          <w:color w:val="000000"/>
          <w:sz w:val="24"/>
          <w:szCs w:val="24"/>
          <w:shd w:val="clear" w:color="auto" w:fill="FFFFFF"/>
        </w:rPr>
        <w:t xml:space="preserve"> pěstounů </w:t>
      </w:r>
      <w:r w:rsidR="00BF4DAE">
        <w:rPr>
          <w:rFonts w:ascii="Arial" w:hAnsi="Arial" w:cs="Arial"/>
          <w:color w:val="000000"/>
          <w:sz w:val="24"/>
          <w:szCs w:val="24"/>
          <w:shd w:val="clear" w:color="auto" w:fill="FFFFFF"/>
        </w:rPr>
        <w:t>s</w:t>
      </w:r>
      <w:r w:rsidR="00AF6638">
        <w:rPr>
          <w:rFonts w:ascii="Arial" w:hAnsi="Arial" w:cs="Arial"/>
          <w:color w:val="000000"/>
          <w:sz w:val="24"/>
          <w:szCs w:val="24"/>
          <w:shd w:val="clear" w:color="auto" w:fill="FFFFFF"/>
        </w:rPr>
        <w:t xml:space="preserve"> dětmi</w:t>
      </w:r>
      <w:r w:rsidR="003E01D4">
        <w:rPr>
          <w:rFonts w:ascii="Arial" w:hAnsi="Arial" w:cs="Arial"/>
          <w:color w:val="000000"/>
          <w:sz w:val="24"/>
          <w:szCs w:val="24"/>
          <w:shd w:val="clear" w:color="auto" w:fill="FFFFFF"/>
        </w:rPr>
        <w:t xml:space="preserve">. Po obvyklém kulturním programu nás, jako tradičně, přišel </w:t>
      </w:r>
      <w:r w:rsidR="009D6474">
        <w:rPr>
          <w:rFonts w:ascii="Arial" w:hAnsi="Arial" w:cs="Arial"/>
          <w:color w:val="000000"/>
          <w:sz w:val="24"/>
          <w:szCs w:val="24"/>
          <w:shd w:val="clear" w:color="auto" w:fill="FFFFFF"/>
        </w:rPr>
        <w:t xml:space="preserve">navštívit a </w:t>
      </w:r>
      <w:r w:rsidR="003E01D4">
        <w:rPr>
          <w:rFonts w:ascii="Arial" w:hAnsi="Arial" w:cs="Arial"/>
          <w:color w:val="000000"/>
          <w:sz w:val="24"/>
          <w:szCs w:val="24"/>
          <w:shd w:val="clear" w:color="auto" w:fill="FFFFFF"/>
        </w:rPr>
        <w:t xml:space="preserve">pozdravit Mikuláš </w:t>
      </w:r>
      <w:r w:rsidR="00BF4DAE">
        <w:rPr>
          <w:rFonts w:ascii="Arial" w:hAnsi="Arial" w:cs="Arial"/>
          <w:color w:val="000000"/>
          <w:sz w:val="24"/>
          <w:szCs w:val="24"/>
          <w:shd w:val="clear" w:color="auto" w:fill="FFFFFF"/>
        </w:rPr>
        <w:t>čertem se dvěma a</w:t>
      </w:r>
      <w:r w:rsidR="003E01D4">
        <w:rPr>
          <w:rFonts w:ascii="Arial" w:hAnsi="Arial" w:cs="Arial"/>
          <w:color w:val="000000"/>
          <w:sz w:val="24"/>
          <w:szCs w:val="24"/>
          <w:shd w:val="clear" w:color="auto" w:fill="FFFFFF"/>
        </w:rPr>
        <w:t>nděl</w:t>
      </w:r>
      <w:r w:rsidR="00BF4DAE">
        <w:rPr>
          <w:rFonts w:ascii="Arial" w:hAnsi="Arial" w:cs="Arial"/>
          <w:color w:val="000000"/>
          <w:sz w:val="24"/>
          <w:szCs w:val="24"/>
          <w:shd w:val="clear" w:color="auto" w:fill="FFFFFF"/>
        </w:rPr>
        <w:t>y</w:t>
      </w:r>
      <w:r w:rsidR="009D6474">
        <w:rPr>
          <w:rFonts w:ascii="Arial" w:hAnsi="Arial" w:cs="Arial"/>
          <w:color w:val="000000"/>
          <w:sz w:val="24"/>
          <w:szCs w:val="24"/>
          <w:shd w:val="clear" w:color="auto" w:fill="FFFFFF"/>
        </w:rPr>
        <w:t>.</w:t>
      </w:r>
      <w:r w:rsidR="00BF4DAE">
        <w:rPr>
          <w:rFonts w:ascii="Arial" w:hAnsi="Arial" w:cs="Arial"/>
          <w:color w:val="000000"/>
          <w:sz w:val="24"/>
          <w:szCs w:val="24"/>
          <w:shd w:val="clear" w:color="auto" w:fill="FFFFFF"/>
        </w:rPr>
        <w:t xml:space="preserve"> P</w:t>
      </w:r>
      <w:r w:rsidR="009D6474">
        <w:rPr>
          <w:rFonts w:ascii="Arial" w:hAnsi="Arial" w:cs="Arial"/>
          <w:color w:val="000000"/>
          <w:sz w:val="24"/>
          <w:szCs w:val="24"/>
          <w:shd w:val="clear" w:color="auto" w:fill="FFFFFF"/>
        </w:rPr>
        <w:t>roto, že našl</w:t>
      </w:r>
      <w:r w:rsidR="00BF4DAE">
        <w:rPr>
          <w:rFonts w:ascii="Arial" w:hAnsi="Arial" w:cs="Arial"/>
          <w:color w:val="000000"/>
          <w:sz w:val="24"/>
          <w:szCs w:val="24"/>
          <w:shd w:val="clear" w:color="auto" w:fill="FFFFFF"/>
        </w:rPr>
        <w:t>i</w:t>
      </w:r>
      <w:r w:rsidR="009D6474">
        <w:rPr>
          <w:rFonts w:ascii="Arial" w:hAnsi="Arial" w:cs="Arial"/>
          <w:color w:val="000000"/>
          <w:sz w:val="24"/>
          <w:szCs w:val="24"/>
          <w:shd w:val="clear" w:color="auto" w:fill="FFFFFF"/>
        </w:rPr>
        <w:t xml:space="preserve"> jen samé hodné děti, než se rozjeli do svých domovů, každému z nich</w:t>
      </w:r>
      <w:r w:rsidR="003E01D4">
        <w:rPr>
          <w:rFonts w:ascii="Arial" w:hAnsi="Arial" w:cs="Arial"/>
          <w:color w:val="000000"/>
          <w:sz w:val="24"/>
          <w:szCs w:val="24"/>
          <w:shd w:val="clear" w:color="auto" w:fill="FFFFFF"/>
        </w:rPr>
        <w:t xml:space="preserve"> na</w:t>
      </w:r>
      <w:r w:rsidR="009D6474">
        <w:rPr>
          <w:rFonts w:ascii="Arial" w:hAnsi="Arial" w:cs="Arial"/>
          <w:color w:val="000000"/>
          <w:sz w:val="24"/>
          <w:szCs w:val="24"/>
          <w:shd w:val="clear" w:color="auto" w:fill="FFFFFF"/>
        </w:rPr>
        <w:t>děl</w:t>
      </w:r>
      <w:r w:rsidR="003E01D4">
        <w:rPr>
          <w:rFonts w:ascii="Arial" w:hAnsi="Arial" w:cs="Arial"/>
          <w:color w:val="000000"/>
          <w:sz w:val="24"/>
          <w:szCs w:val="24"/>
          <w:shd w:val="clear" w:color="auto" w:fill="FFFFFF"/>
        </w:rPr>
        <w:t>il</w:t>
      </w:r>
      <w:r w:rsidR="009D6474">
        <w:rPr>
          <w:rFonts w:ascii="Arial" w:hAnsi="Arial" w:cs="Arial"/>
          <w:color w:val="000000"/>
          <w:sz w:val="24"/>
          <w:szCs w:val="24"/>
          <w:shd w:val="clear" w:color="auto" w:fill="FFFFFF"/>
        </w:rPr>
        <w:t xml:space="preserve"> balíček laskomin.</w:t>
      </w:r>
    </w:p>
    <w:p w14:paraId="665D83A2" w14:textId="36857469" w:rsidR="008C3C9E" w:rsidRDefault="008C3C9E" w:rsidP="0008692F">
      <w:pPr>
        <w:jc w:val="both"/>
        <w:rPr>
          <w:rFonts w:ascii="Arial" w:hAnsi="Arial" w:cs="Arial"/>
          <w:color w:val="000000"/>
          <w:sz w:val="24"/>
          <w:szCs w:val="24"/>
          <w:shd w:val="clear" w:color="auto" w:fill="FFFFFF"/>
        </w:rPr>
      </w:pPr>
      <w:r>
        <w:rPr>
          <w:noProof/>
        </w:rPr>
        <w:drawing>
          <wp:inline distT="0" distB="0" distL="0" distR="0" wp14:anchorId="23704910" wp14:editId="680E64A6">
            <wp:extent cx="5759450" cy="5759450"/>
            <wp:effectExtent l="0" t="0" r="0" b="0"/>
            <wp:docPr id="32697206" name="Obrázek 2" descr="Obsah obrázku koláž, vánoce&#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97206" name="Obrázek 2" descr="Obsah obrázku koláž, vánoce&#10;&#10;Obsah generovaný pomocí AI může být nesprávný."/>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9450" cy="5759450"/>
                    </a:xfrm>
                    <a:prstGeom prst="rect">
                      <a:avLst/>
                    </a:prstGeom>
                    <a:noFill/>
                    <a:ln>
                      <a:noFill/>
                    </a:ln>
                  </pic:spPr>
                </pic:pic>
              </a:graphicData>
            </a:graphic>
          </wp:inline>
        </w:drawing>
      </w:r>
    </w:p>
    <w:p w14:paraId="74CBAB23" w14:textId="12C4A7F9" w:rsidR="009D6474" w:rsidRDefault="009D6474" w:rsidP="0008692F">
      <w:pPr>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A konečně těsně před skončením roku 2025 využily prostorů herny Skladu </w:t>
      </w:r>
      <w:proofErr w:type="spellStart"/>
      <w:r>
        <w:rPr>
          <w:rFonts w:ascii="Arial" w:hAnsi="Arial" w:cs="Arial"/>
          <w:color w:val="000000"/>
          <w:sz w:val="24"/>
          <w:szCs w:val="24"/>
          <w:shd w:val="clear" w:color="auto" w:fill="FFFFFF"/>
        </w:rPr>
        <w:t>Dubánek</w:t>
      </w:r>
      <w:proofErr w:type="spellEnd"/>
      <w:r>
        <w:rPr>
          <w:rFonts w:ascii="Arial" w:hAnsi="Arial" w:cs="Arial"/>
          <w:color w:val="000000"/>
          <w:sz w:val="24"/>
          <w:szCs w:val="24"/>
          <w:shd w:val="clear" w:color="auto" w:fill="FFFFFF"/>
        </w:rPr>
        <w:t xml:space="preserve"> </w:t>
      </w:r>
      <w:proofErr w:type="spellStart"/>
      <w:r>
        <w:rPr>
          <w:rFonts w:ascii="Arial" w:hAnsi="Arial" w:cs="Arial"/>
          <w:color w:val="000000"/>
          <w:sz w:val="24"/>
          <w:szCs w:val="24"/>
          <w:shd w:val="clear" w:color="auto" w:fill="FFFFFF"/>
        </w:rPr>
        <w:t>z.s</w:t>
      </w:r>
      <w:proofErr w:type="spellEnd"/>
      <w:r>
        <w:rPr>
          <w:rFonts w:ascii="Arial" w:hAnsi="Arial" w:cs="Arial"/>
          <w:color w:val="000000"/>
          <w:sz w:val="24"/>
          <w:szCs w:val="24"/>
          <w:shd w:val="clear" w:color="auto" w:fill="FFFFFF"/>
        </w:rPr>
        <w:t xml:space="preserve">. i doprovodné organizace pěstounů (Do náruče, </w:t>
      </w:r>
      <w:proofErr w:type="spellStart"/>
      <w:r>
        <w:rPr>
          <w:rFonts w:ascii="Arial" w:hAnsi="Arial" w:cs="Arial"/>
          <w:color w:val="000000"/>
          <w:sz w:val="24"/>
          <w:szCs w:val="24"/>
          <w:shd w:val="clear" w:color="auto" w:fill="FFFFFF"/>
        </w:rPr>
        <w:t>Elim</w:t>
      </w:r>
      <w:proofErr w:type="spellEnd"/>
      <w:r>
        <w:rPr>
          <w:rFonts w:ascii="Arial" w:hAnsi="Arial" w:cs="Arial"/>
          <w:color w:val="000000"/>
          <w:sz w:val="24"/>
          <w:szCs w:val="24"/>
          <w:shd w:val="clear" w:color="auto" w:fill="FFFFFF"/>
        </w:rPr>
        <w:t xml:space="preserve"> a OSPOD Krnov) pro asistované setkání dětí se svými biologickými rodiči</w:t>
      </w:r>
      <w:r w:rsidR="00BF4DAE">
        <w:rPr>
          <w:rFonts w:ascii="Arial" w:hAnsi="Arial" w:cs="Arial"/>
          <w:color w:val="000000"/>
          <w:sz w:val="24"/>
          <w:szCs w:val="24"/>
          <w:shd w:val="clear" w:color="auto" w:fill="FFFFFF"/>
        </w:rPr>
        <w:t>.</w:t>
      </w:r>
      <w:r>
        <w:rPr>
          <w:rFonts w:ascii="Arial" w:hAnsi="Arial" w:cs="Arial"/>
          <w:color w:val="000000"/>
          <w:sz w:val="24"/>
          <w:szCs w:val="24"/>
          <w:shd w:val="clear" w:color="auto" w:fill="FFFFFF"/>
        </w:rPr>
        <w:t xml:space="preserve"> </w:t>
      </w:r>
    </w:p>
    <w:p w14:paraId="497843B4" w14:textId="18969487" w:rsidR="006D5CB0" w:rsidRDefault="006D5CB0" w:rsidP="0008692F">
      <w:pPr>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Od svého založení Sklad </w:t>
      </w:r>
      <w:proofErr w:type="spellStart"/>
      <w:r>
        <w:rPr>
          <w:rFonts w:ascii="Arial" w:hAnsi="Arial" w:cs="Arial"/>
          <w:color w:val="000000"/>
          <w:sz w:val="24"/>
          <w:szCs w:val="24"/>
          <w:shd w:val="clear" w:color="auto" w:fill="FFFFFF"/>
        </w:rPr>
        <w:t>Dubánek</w:t>
      </w:r>
      <w:proofErr w:type="spellEnd"/>
      <w:r>
        <w:rPr>
          <w:rFonts w:ascii="Arial" w:hAnsi="Arial" w:cs="Arial"/>
          <w:color w:val="000000"/>
          <w:sz w:val="24"/>
          <w:szCs w:val="24"/>
          <w:shd w:val="clear" w:color="auto" w:fill="FFFFFF"/>
        </w:rPr>
        <w:t xml:space="preserve"> </w:t>
      </w:r>
      <w:proofErr w:type="spellStart"/>
      <w:r>
        <w:rPr>
          <w:rFonts w:ascii="Arial" w:hAnsi="Arial" w:cs="Arial"/>
          <w:color w:val="000000"/>
          <w:sz w:val="24"/>
          <w:szCs w:val="24"/>
          <w:shd w:val="clear" w:color="auto" w:fill="FFFFFF"/>
        </w:rPr>
        <w:t>z.s</w:t>
      </w:r>
      <w:proofErr w:type="spellEnd"/>
      <w:r>
        <w:rPr>
          <w:rFonts w:ascii="Arial" w:hAnsi="Arial" w:cs="Arial"/>
          <w:color w:val="000000"/>
          <w:sz w:val="24"/>
          <w:szCs w:val="24"/>
          <w:shd w:val="clear" w:color="auto" w:fill="FFFFFF"/>
        </w:rPr>
        <w:t xml:space="preserve">. odbavil a odeslal do konce roku 2025 kolem 200 balíků darovaných věcí pro pěstounské rodiny. Samotný sklad během roku navštívilo několik desítek pěstounů, kteří si přišli osobně vybrat věci pro své svěřence. Těm, kteří nejsou mobilní a nemají možnost dojet osobně a akutně potřebují naši </w:t>
      </w:r>
      <w:r>
        <w:rPr>
          <w:rFonts w:ascii="Arial" w:hAnsi="Arial" w:cs="Arial"/>
          <w:color w:val="000000"/>
          <w:sz w:val="24"/>
          <w:szCs w:val="24"/>
          <w:shd w:val="clear" w:color="auto" w:fill="FFFFFF"/>
        </w:rPr>
        <w:lastRenderedPageBreak/>
        <w:t>pomoc jsme přivezli potřebné věci svým vlastním osobním autem, které zčásti využíváme také pro dovoz darů od dárců.</w:t>
      </w:r>
    </w:p>
    <w:p w14:paraId="40D21401" w14:textId="46023C57" w:rsidR="008C3C9E" w:rsidRDefault="008C3C9E" w:rsidP="0008692F">
      <w:pPr>
        <w:jc w:val="both"/>
        <w:rPr>
          <w:rFonts w:ascii="Arial" w:hAnsi="Arial" w:cs="Arial"/>
          <w:color w:val="000000"/>
          <w:sz w:val="24"/>
          <w:szCs w:val="24"/>
          <w:shd w:val="clear" w:color="auto" w:fill="FFFFFF"/>
        </w:rPr>
      </w:pPr>
      <w:r>
        <w:rPr>
          <w:noProof/>
        </w:rPr>
        <w:drawing>
          <wp:inline distT="0" distB="0" distL="0" distR="0" wp14:anchorId="4445543B" wp14:editId="79FD0CE3">
            <wp:extent cx="5759450" cy="7679055"/>
            <wp:effectExtent l="0" t="0" r="0" b="0"/>
            <wp:docPr id="618280564" name="Obrázek 4" descr="Obsah obrázku vozidlo, zavazadlový prostor, auto, Pozemní vozidlo&#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280564" name="Obrázek 4" descr="Obsah obrázku vozidlo, zavazadlový prostor, auto, Pozemní vozidlo&#10;&#10;Obsah generovaný pomocí AI může být nesprávný."/>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9450" cy="7679055"/>
                    </a:xfrm>
                    <a:prstGeom prst="rect">
                      <a:avLst/>
                    </a:prstGeom>
                    <a:noFill/>
                    <a:ln>
                      <a:noFill/>
                    </a:ln>
                  </pic:spPr>
                </pic:pic>
              </a:graphicData>
            </a:graphic>
          </wp:inline>
        </w:drawing>
      </w:r>
    </w:p>
    <w:p w14:paraId="6EB4FCC8" w14:textId="2E8930B2" w:rsidR="006D5CB0" w:rsidRDefault="006D5CB0" w:rsidP="0008692F">
      <w:pPr>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Během roku několikrát požádala </w:t>
      </w:r>
      <w:r w:rsidR="00986592">
        <w:rPr>
          <w:rFonts w:ascii="Arial" w:hAnsi="Arial" w:cs="Arial"/>
          <w:color w:val="000000"/>
          <w:sz w:val="24"/>
          <w:szCs w:val="24"/>
          <w:shd w:val="clear" w:color="auto" w:fill="FFFFFF"/>
        </w:rPr>
        <w:t>S</w:t>
      </w:r>
      <w:r>
        <w:rPr>
          <w:rFonts w:ascii="Arial" w:hAnsi="Arial" w:cs="Arial"/>
          <w:color w:val="000000"/>
          <w:sz w:val="24"/>
          <w:szCs w:val="24"/>
          <w:shd w:val="clear" w:color="auto" w:fill="FFFFFF"/>
        </w:rPr>
        <w:t xml:space="preserve">klad </w:t>
      </w:r>
      <w:proofErr w:type="spellStart"/>
      <w:r>
        <w:rPr>
          <w:rFonts w:ascii="Arial" w:hAnsi="Arial" w:cs="Arial"/>
          <w:color w:val="000000"/>
          <w:sz w:val="24"/>
          <w:szCs w:val="24"/>
          <w:shd w:val="clear" w:color="auto" w:fill="FFFFFF"/>
        </w:rPr>
        <w:t>Dubánek</w:t>
      </w:r>
      <w:proofErr w:type="spellEnd"/>
      <w:r>
        <w:rPr>
          <w:rFonts w:ascii="Arial" w:hAnsi="Arial" w:cs="Arial"/>
          <w:color w:val="000000"/>
          <w:sz w:val="24"/>
          <w:szCs w:val="24"/>
          <w:shd w:val="clear" w:color="auto" w:fill="FFFFFF"/>
        </w:rPr>
        <w:t xml:space="preserve"> </w:t>
      </w:r>
      <w:proofErr w:type="spellStart"/>
      <w:r w:rsidR="00986592">
        <w:rPr>
          <w:rFonts w:ascii="Arial" w:hAnsi="Arial" w:cs="Arial"/>
          <w:color w:val="000000"/>
          <w:sz w:val="24"/>
          <w:szCs w:val="24"/>
          <w:shd w:val="clear" w:color="auto" w:fill="FFFFFF"/>
        </w:rPr>
        <w:t>z.s</w:t>
      </w:r>
      <w:proofErr w:type="spellEnd"/>
      <w:r w:rsidR="00986592">
        <w:rPr>
          <w:rFonts w:ascii="Arial" w:hAnsi="Arial" w:cs="Arial"/>
          <w:color w:val="000000"/>
          <w:sz w:val="24"/>
          <w:szCs w:val="24"/>
          <w:shd w:val="clear" w:color="auto" w:fill="FFFFFF"/>
        </w:rPr>
        <w:t xml:space="preserve">. </w:t>
      </w:r>
      <w:r>
        <w:rPr>
          <w:rFonts w:ascii="Arial" w:hAnsi="Arial" w:cs="Arial"/>
          <w:color w:val="000000"/>
          <w:sz w:val="24"/>
          <w:szCs w:val="24"/>
          <w:shd w:val="clear" w:color="auto" w:fill="FFFFFF"/>
        </w:rPr>
        <w:t xml:space="preserve">o materiální pomoc i Krnovská </w:t>
      </w:r>
      <w:r w:rsidR="00283DEB">
        <w:rPr>
          <w:rFonts w:ascii="Arial" w:hAnsi="Arial" w:cs="Arial"/>
          <w:color w:val="000000"/>
          <w:sz w:val="24"/>
          <w:szCs w:val="24"/>
          <w:shd w:val="clear" w:color="auto" w:fill="FFFFFF"/>
        </w:rPr>
        <w:t>sociální asistence pro maminky v</w:t>
      </w:r>
      <w:r w:rsidR="00BF4DAE">
        <w:rPr>
          <w:rFonts w:ascii="Arial" w:hAnsi="Arial" w:cs="Arial"/>
          <w:color w:val="000000"/>
          <w:sz w:val="24"/>
          <w:szCs w:val="24"/>
          <w:shd w:val="clear" w:color="auto" w:fill="FFFFFF"/>
        </w:rPr>
        <w:t> </w:t>
      </w:r>
      <w:r w:rsidR="00283DEB">
        <w:rPr>
          <w:rFonts w:ascii="Arial" w:hAnsi="Arial" w:cs="Arial"/>
          <w:color w:val="000000"/>
          <w:sz w:val="24"/>
          <w:szCs w:val="24"/>
          <w:shd w:val="clear" w:color="auto" w:fill="FFFFFF"/>
        </w:rPr>
        <w:t>nouzi</w:t>
      </w:r>
      <w:r w:rsidR="00BF4DAE">
        <w:rPr>
          <w:rFonts w:ascii="Arial" w:hAnsi="Arial" w:cs="Arial"/>
          <w:color w:val="000000"/>
          <w:sz w:val="24"/>
          <w:szCs w:val="24"/>
          <w:shd w:val="clear" w:color="auto" w:fill="FFFFFF"/>
        </w:rPr>
        <w:t xml:space="preserve"> (</w:t>
      </w:r>
      <w:r w:rsidR="00AF6638">
        <w:rPr>
          <w:rFonts w:ascii="Arial" w:hAnsi="Arial" w:cs="Arial"/>
          <w:color w:val="000000"/>
          <w:sz w:val="24"/>
          <w:szCs w:val="24"/>
          <w:shd w:val="clear" w:color="auto" w:fill="FFFFFF"/>
        </w:rPr>
        <w:t>Charita Krnov</w:t>
      </w:r>
      <w:r w:rsidR="00BF4DAE">
        <w:rPr>
          <w:rFonts w:ascii="Arial" w:hAnsi="Arial" w:cs="Arial"/>
          <w:color w:val="000000"/>
          <w:sz w:val="24"/>
          <w:szCs w:val="24"/>
          <w:shd w:val="clear" w:color="auto" w:fill="FFFFFF"/>
        </w:rPr>
        <w:t>)</w:t>
      </w:r>
      <w:r w:rsidR="00AF6638">
        <w:rPr>
          <w:rFonts w:ascii="Arial" w:hAnsi="Arial" w:cs="Arial"/>
          <w:color w:val="000000"/>
          <w:sz w:val="24"/>
          <w:szCs w:val="24"/>
          <w:shd w:val="clear" w:color="auto" w:fill="FFFFFF"/>
        </w:rPr>
        <w:t>.</w:t>
      </w:r>
      <w:r w:rsidR="00283DEB">
        <w:rPr>
          <w:rFonts w:ascii="Arial" w:hAnsi="Arial" w:cs="Arial"/>
          <w:color w:val="000000"/>
          <w:sz w:val="24"/>
          <w:szCs w:val="24"/>
          <w:shd w:val="clear" w:color="auto" w:fill="FFFFFF"/>
        </w:rPr>
        <w:t xml:space="preserve">  Jednalo se o kočárky, oblečení, pleny a hračky. Podobně spolupracujeme také s </w:t>
      </w:r>
      <w:proofErr w:type="spellStart"/>
      <w:r w:rsidR="00283DEB">
        <w:rPr>
          <w:rFonts w:ascii="Arial" w:hAnsi="Arial" w:cs="Arial"/>
          <w:color w:val="000000"/>
          <w:sz w:val="24"/>
          <w:szCs w:val="24"/>
          <w:shd w:val="clear" w:color="auto" w:fill="FFFFFF"/>
        </w:rPr>
        <w:t>OSPODem</w:t>
      </w:r>
      <w:proofErr w:type="spellEnd"/>
      <w:r w:rsidR="00283DEB">
        <w:rPr>
          <w:rFonts w:ascii="Arial" w:hAnsi="Arial" w:cs="Arial"/>
          <w:color w:val="000000"/>
          <w:sz w:val="24"/>
          <w:szCs w:val="24"/>
          <w:shd w:val="clear" w:color="auto" w:fill="FFFFFF"/>
        </w:rPr>
        <w:t xml:space="preserve"> Krnov a</w:t>
      </w:r>
      <w:r w:rsidR="00AF6638">
        <w:rPr>
          <w:rFonts w:ascii="Arial" w:hAnsi="Arial" w:cs="Arial"/>
          <w:color w:val="000000"/>
          <w:sz w:val="24"/>
          <w:szCs w:val="24"/>
          <w:shd w:val="clear" w:color="auto" w:fill="FFFFFF"/>
        </w:rPr>
        <w:t xml:space="preserve"> Bruntál</w:t>
      </w:r>
      <w:r w:rsidR="00BF4DAE">
        <w:rPr>
          <w:rFonts w:ascii="Arial" w:hAnsi="Arial" w:cs="Arial"/>
          <w:color w:val="000000"/>
          <w:sz w:val="24"/>
          <w:szCs w:val="24"/>
          <w:shd w:val="clear" w:color="auto" w:fill="FFFFFF"/>
        </w:rPr>
        <w:t>.</w:t>
      </w:r>
    </w:p>
    <w:p w14:paraId="4F756C72" w14:textId="3C2120D8" w:rsidR="000F67A6" w:rsidRDefault="000F67A6" w:rsidP="000F67A6">
      <w:pPr>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lastRenderedPageBreak/>
        <w:t xml:space="preserve">Vlastní prospěšná činnost pro pěstouny a jejich děti, příjem a výdej darovaného materiálu však byla doplněna i o další administrativní činnost, která měla za úkol zefektivnit a zjednodušit práci ve skladu. K tomu se řadilo např. navrhnout a </w:t>
      </w:r>
      <w:proofErr w:type="gramStart"/>
      <w:r>
        <w:rPr>
          <w:rFonts w:ascii="Arial" w:hAnsi="Arial" w:cs="Arial"/>
          <w:color w:val="000000"/>
          <w:sz w:val="24"/>
          <w:szCs w:val="24"/>
          <w:shd w:val="clear" w:color="auto" w:fill="FFFFFF"/>
        </w:rPr>
        <w:t>zajistit  tiskopisy</w:t>
      </w:r>
      <w:proofErr w:type="gramEnd"/>
      <w:r>
        <w:rPr>
          <w:rFonts w:ascii="Arial" w:hAnsi="Arial" w:cs="Arial"/>
          <w:color w:val="000000"/>
          <w:sz w:val="24"/>
          <w:szCs w:val="24"/>
          <w:shd w:val="clear" w:color="auto" w:fill="FFFFFF"/>
        </w:rPr>
        <w:t xml:space="preserve"> potřebné pro chod skladu, navrhnout a sestavit webové stránky skladu pro zlepšení inform</w:t>
      </w:r>
      <w:r w:rsidR="00EB60E8">
        <w:rPr>
          <w:rFonts w:ascii="Arial" w:hAnsi="Arial" w:cs="Arial"/>
          <w:color w:val="000000"/>
          <w:sz w:val="24"/>
          <w:szCs w:val="24"/>
          <w:shd w:val="clear" w:color="auto" w:fill="FFFFFF"/>
        </w:rPr>
        <w:t>ovanosti</w:t>
      </w:r>
      <w:r>
        <w:rPr>
          <w:rFonts w:ascii="Arial" w:hAnsi="Arial" w:cs="Arial"/>
          <w:color w:val="000000"/>
          <w:sz w:val="24"/>
          <w:szCs w:val="24"/>
          <w:shd w:val="clear" w:color="auto" w:fill="FFFFFF"/>
        </w:rPr>
        <w:t xml:space="preserve"> veřejnosti o skladu, jeho činnosti a záměrech, a mimo další také například zřízení QR kódu skladu pro zjednodušení administrativy.  </w:t>
      </w:r>
    </w:p>
    <w:p w14:paraId="4629DFA4" w14:textId="61DFDB15" w:rsidR="000F67A6" w:rsidRPr="0036113F" w:rsidRDefault="008C3C9E" w:rsidP="0008692F">
      <w:pPr>
        <w:jc w:val="both"/>
        <w:rPr>
          <w:rFonts w:ascii="Arial" w:hAnsi="Arial" w:cs="Arial"/>
          <w:color w:val="000000"/>
          <w:sz w:val="24"/>
          <w:szCs w:val="24"/>
          <w:shd w:val="clear" w:color="auto" w:fill="FFFFFF"/>
        </w:rPr>
      </w:pPr>
      <w:r>
        <w:rPr>
          <w:noProof/>
        </w:rPr>
        <w:drawing>
          <wp:inline distT="0" distB="0" distL="0" distR="0" wp14:anchorId="2B2B5520" wp14:editId="716EA421">
            <wp:extent cx="5022195" cy="6696075"/>
            <wp:effectExtent l="0" t="0" r="7620" b="0"/>
            <wp:docPr id="771717099" name="Obrázek 5" descr="Obsah obrázku interiér, zeď, podlaha, karton&#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717099" name="Obrázek 5" descr="Obsah obrázku interiér, zeď, podlaha, karton&#10;&#10;Obsah generovaný pomocí AI může být nesprávný."/>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36979" cy="6715786"/>
                    </a:xfrm>
                    <a:prstGeom prst="rect">
                      <a:avLst/>
                    </a:prstGeom>
                    <a:noFill/>
                    <a:ln>
                      <a:noFill/>
                    </a:ln>
                  </pic:spPr>
                </pic:pic>
              </a:graphicData>
            </a:graphic>
          </wp:inline>
        </w:drawing>
      </w:r>
    </w:p>
    <w:sectPr w:rsidR="000F67A6" w:rsidRPr="0036113F" w:rsidSect="006006A0">
      <w:pgSz w:w="11906" w:h="16838" w:code="9"/>
      <w:pgMar w:top="1418" w:right="1418" w:bottom="1418"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155C"/>
    <w:rsid w:val="000268D3"/>
    <w:rsid w:val="0008692F"/>
    <w:rsid w:val="000D1861"/>
    <w:rsid w:val="000F035D"/>
    <w:rsid w:val="000F67A6"/>
    <w:rsid w:val="001468C2"/>
    <w:rsid w:val="00215AEC"/>
    <w:rsid w:val="00283DEB"/>
    <w:rsid w:val="002956F1"/>
    <w:rsid w:val="00327FF0"/>
    <w:rsid w:val="003319C7"/>
    <w:rsid w:val="00337995"/>
    <w:rsid w:val="00352D88"/>
    <w:rsid w:val="003555F2"/>
    <w:rsid w:val="0036113F"/>
    <w:rsid w:val="003C4E0C"/>
    <w:rsid w:val="003E01D4"/>
    <w:rsid w:val="003E05A4"/>
    <w:rsid w:val="003E1EE6"/>
    <w:rsid w:val="004423F8"/>
    <w:rsid w:val="0048487B"/>
    <w:rsid w:val="00487081"/>
    <w:rsid w:val="004B45D7"/>
    <w:rsid w:val="00525029"/>
    <w:rsid w:val="006006A0"/>
    <w:rsid w:val="00683A3B"/>
    <w:rsid w:val="006A7836"/>
    <w:rsid w:val="006B7793"/>
    <w:rsid w:val="006D5CB0"/>
    <w:rsid w:val="00715A80"/>
    <w:rsid w:val="008427E2"/>
    <w:rsid w:val="0085277B"/>
    <w:rsid w:val="008C3C9E"/>
    <w:rsid w:val="009267C8"/>
    <w:rsid w:val="00933EC6"/>
    <w:rsid w:val="00935E07"/>
    <w:rsid w:val="00986592"/>
    <w:rsid w:val="009B10BA"/>
    <w:rsid w:val="009C2922"/>
    <w:rsid w:val="009C585C"/>
    <w:rsid w:val="009D6474"/>
    <w:rsid w:val="00A0392A"/>
    <w:rsid w:val="00A201B0"/>
    <w:rsid w:val="00A27E17"/>
    <w:rsid w:val="00A43364"/>
    <w:rsid w:val="00AB2A79"/>
    <w:rsid w:val="00AD3B50"/>
    <w:rsid w:val="00AF6638"/>
    <w:rsid w:val="00B008DD"/>
    <w:rsid w:val="00BC5054"/>
    <w:rsid w:val="00BE2A21"/>
    <w:rsid w:val="00BF4DAE"/>
    <w:rsid w:val="00C07D76"/>
    <w:rsid w:val="00C4254E"/>
    <w:rsid w:val="00C520D7"/>
    <w:rsid w:val="00C539B1"/>
    <w:rsid w:val="00CA09D5"/>
    <w:rsid w:val="00D05695"/>
    <w:rsid w:val="00D23701"/>
    <w:rsid w:val="00D31892"/>
    <w:rsid w:val="00D3756E"/>
    <w:rsid w:val="00D6652C"/>
    <w:rsid w:val="00DD1F5B"/>
    <w:rsid w:val="00DD6707"/>
    <w:rsid w:val="00DF3D54"/>
    <w:rsid w:val="00E257C5"/>
    <w:rsid w:val="00EB60E8"/>
    <w:rsid w:val="00F0155C"/>
    <w:rsid w:val="00F12F65"/>
    <w:rsid w:val="00F307B9"/>
    <w:rsid w:val="00F502B8"/>
    <w:rsid w:val="00FA314B"/>
    <w:rsid w:val="00FB171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DE55C7"/>
  <w15:chartTrackingRefBased/>
  <w15:docId w15:val="{BE9260B6-9D5A-4246-9630-BE488DB80A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0F67A6"/>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ormlnweb">
    <w:name w:val="Normal (Web)"/>
    <w:basedOn w:val="Normln"/>
    <w:uiPriority w:val="99"/>
    <w:semiHidden/>
    <w:unhideWhenUsed/>
    <w:rsid w:val="00715A80"/>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616362">
      <w:bodyDiv w:val="1"/>
      <w:marLeft w:val="0"/>
      <w:marRight w:val="0"/>
      <w:marTop w:val="0"/>
      <w:marBottom w:val="0"/>
      <w:divBdr>
        <w:top w:val="none" w:sz="0" w:space="0" w:color="auto"/>
        <w:left w:val="none" w:sz="0" w:space="0" w:color="auto"/>
        <w:bottom w:val="none" w:sz="0" w:space="0" w:color="auto"/>
        <w:right w:val="none" w:sz="0" w:space="0" w:color="auto"/>
      </w:divBdr>
    </w:div>
    <w:div w:id="202987468">
      <w:bodyDiv w:val="1"/>
      <w:marLeft w:val="0"/>
      <w:marRight w:val="0"/>
      <w:marTop w:val="0"/>
      <w:marBottom w:val="0"/>
      <w:divBdr>
        <w:top w:val="none" w:sz="0" w:space="0" w:color="auto"/>
        <w:left w:val="none" w:sz="0" w:space="0" w:color="auto"/>
        <w:bottom w:val="none" w:sz="0" w:space="0" w:color="auto"/>
        <w:right w:val="none" w:sz="0" w:space="0" w:color="auto"/>
      </w:divBdr>
    </w:div>
    <w:div w:id="219512702">
      <w:bodyDiv w:val="1"/>
      <w:marLeft w:val="0"/>
      <w:marRight w:val="0"/>
      <w:marTop w:val="0"/>
      <w:marBottom w:val="0"/>
      <w:divBdr>
        <w:top w:val="none" w:sz="0" w:space="0" w:color="auto"/>
        <w:left w:val="none" w:sz="0" w:space="0" w:color="auto"/>
        <w:bottom w:val="none" w:sz="0" w:space="0" w:color="auto"/>
        <w:right w:val="none" w:sz="0" w:space="0" w:color="auto"/>
      </w:divBdr>
    </w:div>
    <w:div w:id="245503813">
      <w:bodyDiv w:val="1"/>
      <w:marLeft w:val="0"/>
      <w:marRight w:val="0"/>
      <w:marTop w:val="0"/>
      <w:marBottom w:val="0"/>
      <w:divBdr>
        <w:top w:val="none" w:sz="0" w:space="0" w:color="auto"/>
        <w:left w:val="none" w:sz="0" w:space="0" w:color="auto"/>
        <w:bottom w:val="none" w:sz="0" w:space="0" w:color="auto"/>
        <w:right w:val="none" w:sz="0" w:space="0" w:color="auto"/>
      </w:divBdr>
    </w:div>
    <w:div w:id="365912171">
      <w:bodyDiv w:val="1"/>
      <w:marLeft w:val="0"/>
      <w:marRight w:val="0"/>
      <w:marTop w:val="0"/>
      <w:marBottom w:val="0"/>
      <w:divBdr>
        <w:top w:val="none" w:sz="0" w:space="0" w:color="auto"/>
        <w:left w:val="none" w:sz="0" w:space="0" w:color="auto"/>
        <w:bottom w:val="none" w:sz="0" w:space="0" w:color="auto"/>
        <w:right w:val="none" w:sz="0" w:space="0" w:color="auto"/>
      </w:divBdr>
    </w:div>
    <w:div w:id="384908769">
      <w:bodyDiv w:val="1"/>
      <w:marLeft w:val="0"/>
      <w:marRight w:val="0"/>
      <w:marTop w:val="0"/>
      <w:marBottom w:val="0"/>
      <w:divBdr>
        <w:top w:val="none" w:sz="0" w:space="0" w:color="auto"/>
        <w:left w:val="none" w:sz="0" w:space="0" w:color="auto"/>
        <w:bottom w:val="none" w:sz="0" w:space="0" w:color="auto"/>
        <w:right w:val="none" w:sz="0" w:space="0" w:color="auto"/>
      </w:divBdr>
    </w:div>
    <w:div w:id="403722313">
      <w:bodyDiv w:val="1"/>
      <w:marLeft w:val="0"/>
      <w:marRight w:val="0"/>
      <w:marTop w:val="0"/>
      <w:marBottom w:val="0"/>
      <w:divBdr>
        <w:top w:val="none" w:sz="0" w:space="0" w:color="auto"/>
        <w:left w:val="none" w:sz="0" w:space="0" w:color="auto"/>
        <w:bottom w:val="none" w:sz="0" w:space="0" w:color="auto"/>
        <w:right w:val="none" w:sz="0" w:space="0" w:color="auto"/>
      </w:divBdr>
    </w:div>
    <w:div w:id="420642793">
      <w:bodyDiv w:val="1"/>
      <w:marLeft w:val="0"/>
      <w:marRight w:val="0"/>
      <w:marTop w:val="0"/>
      <w:marBottom w:val="0"/>
      <w:divBdr>
        <w:top w:val="none" w:sz="0" w:space="0" w:color="auto"/>
        <w:left w:val="none" w:sz="0" w:space="0" w:color="auto"/>
        <w:bottom w:val="none" w:sz="0" w:space="0" w:color="auto"/>
        <w:right w:val="none" w:sz="0" w:space="0" w:color="auto"/>
      </w:divBdr>
    </w:div>
    <w:div w:id="477959954">
      <w:bodyDiv w:val="1"/>
      <w:marLeft w:val="0"/>
      <w:marRight w:val="0"/>
      <w:marTop w:val="0"/>
      <w:marBottom w:val="0"/>
      <w:divBdr>
        <w:top w:val="none" w:sz="0" w:space="0" w:color="auto"/>
        <w:left w:val="none" w:sz="0" w:space="0" w:color="auto"/>
        <w:bottom w:val="none" w:sz="0" w:space="0" w:color="auto"/>
        <w:right w:val="none" w:sz="0" w:space="0" w:color="auto"/>
      </w:divBdr>
    </w:div>
    <w:div w:id="530649995">
      <w:bodyDiv w:val="1"/>
      <w:marLeft w:val="0"/>
      <w:marRight w:val="0"/>
      <w:marTop w:val="0"/>
      <w:marBottom w:val="0"/>
      <w:divBdr>
        <w:top w:val="none" w:sz="0" w:space="0" w:color="auto"/>
        <w:left w:val="none" w:sz="0" w:space="0" w:color="auto"/>
        <w:bottom w:val="none" w:sz="0" w:space="0" w:color="auto"/>
        <w:right w:val="none" w:sz="0" w:space="0" w:color="auto"/>
      </w:divBdr>
    </w:div>
    <w:div w:id="615059275">
      <w:bodyDiv w:val="1"/>
      <w:marLeft w:val="0"/>
      <w:marRight w:val="0"/>
      <w:marTop w:val="0"/>
      <w:marBottom w:val="0"/>
      <w:divBdr>
        <w:top w:val="none" w:sz="0" w:space="0" w:color="auto"/>
        <w:left w:val="none" w:sz="0" w:space="0" w:color="auto"/>
        <w:bottom w:val="none" w:sz="0" w:space="0" w:color="auto"/>
        <w:right w:val="none" w:sz="0" w:space="0" w:color="auto"/>
      </w:divBdr>
    </w:div>
    <w:div w:id="626544758">
      <w:bodyDiv w:val="1"/>
      <w:marLeft w:val="0"/>
      <w:marRight w:val="0"/>
      <w:marTop w:val="0"/>
      <w:marBottom w:val="0"/>
      <w:divBdr>
        <w:top w:val="none" w:sz="0" w:space="0" w:color="auto"/>
        <w:left w:val="none" w:sz="0" w:space="0" w:color="auto"/>
        <w:bottom w:val="none" w:sz="0" w:space="0" w:color="auto"/>
        <w:right w:val="none" w:sz="0" w:space="0" w:color="auto"/>
      </w:divBdr>
    </w:div>
    <w:div w:id="720713537">
      <w:bodyDiv w:val="1"/>
      <w:marLeft w:val="0"/>
      <w:marRight w:val="0"/>
      <w:marTop w:val="0"/>
      <w:marBottom w:val="0"/>
      <w:divBdr>
        <w:top w:val="none" w:sz="0" w:space="0" w:color="auto"/>
        <w:left w:val="none" w:sz="0" w:space="0" w:color="auto"/>
        <w:bottom w:val="none" w:sz="0" w:space="0" w:color="auto"/>
        <w:right w:val="none" w:sz="0" w:space="0" w:color="auto"/>
      </w:divBdr>
    </w:div>
    <w:div w:id="743718755">
      <w:bodyDiv w:val="1"/>
      <w:marLeft w:val="0"/>
      <w:marRight w:val="0"/>
      <w:marTop w:val="0"/>
      <w:marBottom w:val="0"/>
      <w:divBdr>
        <w:top w:val="none" w:sz="0" w:space="0" w:color="auto"/>
        <w:left w:val="none" w:sz="0" w:space="0" w:color="auto"/>
        <w:bottom w:val="none" w:sz="0" w:space="0" w:color="auto"/>
        <w:right w:val="none" w:sz="0" w:space="0" w:color="auto"/>
      </w:divBdr>
    </w:div>
    <w:div w:id="762530351">
      <w:bodyDiv w:val="1"/>
      <w:marLeft w:val="0"/>
      <w:marRight w:val="0"/>
      <w:marTop w:val="0"/>
      <w:marBottom w:val="0"/>
      <w:divBdr>
        <w:top w:val="none" w:sz="0" w:space="0" w:color="auto"/>
        <w:left w:val="none" w:sz="0" w:space="0" w:color="auto"/>
        <w:bottom w:val="none" w:sz="0" w:space="0" w:color="auto"/>
        <w:right w:val="none" w:sz="0" w:space="0" w:color="auto"/>
      </w:divBdr>
    </w:div>
    <w:div w:id="835389011">
      <w:bodyDiv w:val="1"/>
      <w:marLeft w:val="0"/>
      <w:marRight w:val="0"/>
      <w:marTop w:val="0"/>
      <w:marBottom w:val="0"/>
      <w:divBdr>
        <w:top w:val="none" w:sz="0" w:space="0" w:color="auto"/>
        <w:left w:val="none" w:sz="0" w:space="0" w:color="auto"/>
        <w:bottom w:val="none" w:sz="0" w:space="0" w:color="auto"/>
        <w:right w:val="none" w:sz="0" w:space="0" w:color="auto"/>
      </w:divBdr>
    </w:div>
    <w:div w:id="925462458">
      <w:bodyDiv w:val="1"/>
      <w:marLeft w:val="0"/>
      <w:marRight w:val="0"/>
      <w:marTop w:val="0"/>
      <w:marBottom w:val="0"/>
      <w:divBdr>
        <w:top w:val="none" w:sz="0" w:space="0" w:color="auto"/>
        <w:left w:val="none" w:sz="0" w:space="0" w:color="auto"/>
        <w:bottom w:val="none" w:sz="0" w:space="0" w:color="auto"/>
        <w:right w:val="none" w:sz="0" w:space="0" w:color="auto"/>
      </w:divBdr>
    </w:div>
    <w:div w:id="946893069">
      <w:bodyDiv w:val="1"/>
      <w:marLeft w:val="0"/>
      <w:marRight w:val="0"/>
      <w:marTop w:val="0"/>
      <w:marBottom w:val="0"/>
      <w:divBdr>
        <w:top w:val="none" w:sz="0" w:space="0" w:color="auto"/>
        <w:left w:val="none" w:sz="0" w:space="0" w:color="auto"/>
        <w:bottom w:val="none" w:sz="0" w:space="0" w:color="auto"/>
        <w:right w:val="none" w:sz="0" w:space="0" w:color="auto"/>
      </w:divBdr>
    </w:div>
    <w:div w:id="1114792422">
      <w:bodyDiv w:val="1"/>
      <w:marLeft w:val="0"/>
      <w:marRight w:val="0"/>
      <w:marTop w:val="0"/>
      <w:marBottom w:val="0"/>
      <w:divBdr>
        <w:top w:val="none" w:sz="0" w:space="0" w:color="auto"/>
        <w:left w:val="none" w:sz="0" w:space="0" w:color="auto"/>
        <w:bottom w:val="none" w:sz="0" w:space="0" w:color="auto"/>
        <w:right w:val="none" w:sz="0" w:space="0" w:color="auto"/>
      </w:divBdr>
    </w:div>
    <w:div w:id="1129200297">
      <w:bodyDiv w:val="1"/>
      <w:marLeft w:val="0"/>
      <w:marRight w:val="0"/>
      <w:marTop w:val="0"/>
      <w:marBottom w:val="0"/>
      <w:divBdr>
        <w:top w:val="none" w:sz="0" w:space="0" w:color="auto"/>
        <w:left w:val="none" w:sz="0" w:space="0" w:color="auto"/>
        <w:bottom w:val="none" w:sz="0" w:space="0" w:color="auto"/>
        <w:right w:val="none" w:sz="0" w:space="0" w:color="auto"/>
      </w:divBdr>
    </w:div>
    <w:div w:id="1203060525">
      <w:bodyDiv w:val="1"/>
      <w:marLeft w:val="0"/>
      <w:marRight w:val="0"/>
      <w:marTop w:val="0"/>
      <w:marBottom w:val="0"/>
      <w:divBdr>
        <w:top w:val="none" w:sz="0" w:space="0" w:color="auto"/>
        <w:left w:val="none" w:sz="0" w:space="0" w:color="auto"/>
        <w:bottom w:val="none" w:sz="0" w:space="0" w:color="auto"/>
        <w:right w:val="none" w:sz="0" w:space="0" w:color="auto"/>
      </w:divBdr>
    </w:div>
    <w:div w:id="1226138895">
      <w:bodyDiv w:val="1"/>
      <w:marLeft w:val="0"/>
      <w:marRight w:val="0"/>
      <w:marTop w:val="0"/>
      <w:marBottom w:val="0"/>
      <w:divBdr>
        <w:top w:val="none" w:sz="0" w:space="0" w:color="auto"/>
        <w:left w:val="none" w:sz="0" w:space="0" w:color="auto"/>
        <w:bottom w:val="none" w:sz="0" w:space="0" w:color="auto"/>
        <w:right w:val="none" w:sz="0" w:space="0" w:color="auto"/>
      </w:divBdr>
    </w:div>
    <w:div w:id="1393042313">
      <w:bodyDiv w:val="1"/>
      <w:marLeft w:val="0"/>
      <w:marRight w:val="0"/>
      <w:marTop w:val="0"/>
      <w:marBottom w:val="0"/>
      <w:divBdr>
        <w:top w:val="none" w:sz="0" w:space="0" w:color="auto"/>
        <w:left w:val="none" w:sz="0" w:space="0" w:color="auto"/>
        <w:bottom w:val="none" w:sz="0" w:space="0" w:color="auto"/>
        <w:right w:val="none" w:sz="0" w:space="0" w:color="auto"/>
      </w:divBdr>
    </w:div>
    <w:div w:id="1478955124">
      <w:bodyDiv w:val="1"/>
      <w:marLeft w:val="0"/>
      <w:marRight w:val="0"/>
      <w:marTop w:val="0"/>
      <w:marBottom w:val="0"/>
      <w:divBdr>
        <w:top w:val="none" w:sz="0" w:space="0" w:color="auto"/>
        <w:left w:val="none" w:sz="0" w:space="0" w:color="auto"/>
        <w:bottom w:val="none" w:sz="0" w:space="0" w:color="auto"/>
        <w:right w:val="none" w:sz="0" w:space="0" w:color="auto"/>
      </w:divBdr>
    </w:div>
    <w:div w:id="1511991613">
      <w:bodyDiv w:val="1"/>
      <w:marLeft w:val="0"/>
      <w:marRight w:val="0"/>
      <w:marTop w:val="0"/>
      <w:marBottom w:val="0"/>
      <w:divBdr>
        <w:top w:val="none" w:sz="0" w:space="0" w:color="auto"/>
        <w:left w:val="none" w:sz="0" w:space="0" w:color="auto"/>
        <w:bottom w:val="none" w:sz="0" w:space="0" w:color="auto"/>
        <w:right w:val="none" w:sz="0" w:space="0" w:color="auto"/>
      </w:divBdr>
    </w:div>
    <w:div w:id="1553031947">
      <w:bodyDiv w:val="1"/>
      <w:marLeft w:val="0"/>
      <w:marRight w:val="0"/>
      <w:marTop w:val="0"/>
      <w:marBottom w:val="0"/>
      <w:divBdr>
        <w:top w:val="none" w:sz="0" w:space="0" w:color="auto"/>
        <w:left w:val="none" w:sz="0" w:space="0" w:color="auto"/>
        <w:bottom w:val="none" w:sz="0" w:space="0" w:color="auto"/>
        <w:right w:val="none" w:sz="0" w:space="0" w:color="auto"/>
      </w:divBdr>
    </w:div>
    <w:div w:id="1580019752">
      <w:bodyDiv w:val="1"/>
      <w:marLeft w:val="0"/>
      <w:marRight w:val="0"/>
      <w:marTop w:val="0"/>
      <w:marBottom w:val="0"/>
      <w:divBdr>
        <w:top w:val="none" w:sz="0" w:space="0" w:color="auto"/>
        <w:left w:val="none" w:sz="0" w:space="0" w:color="auto"/>
        <w:bottom w:val="none" w:sz="0" w:space="0" w:color="auto"/>
        <w:right w:val="none" w:sz="0" w:space="0" w:color="auto"/>
      </w:divBdr>
    </w:div>
    <w:div w:id="1595816398">
      <w:bodyDiv w:val="1"/>
      <w:marLeft w:val="0"/>
      <w:marRight w:val="0"/>
      <w:marTop w:val="0"/>
      <w:marBottom w:val="0"/>
      <w:divBdr>
        <w:top w:val="none" w:sz="0" w:space="0" w:color="auto"/>
        <w:left w:val="none" w:sz="0" w:space="0" w:color="auto"/>
        <w:bottom w:val="none" w:sz="0" w:space="0" w:color="auto"/>
        <w:right w:val="none" w:sz="0" w:space="0" w:color="auto"/>
      </w:divBdr>
    </w:div>
    <w:div w:id="1624461794">
      <w:bodyDiv w:val="1"/>
      <w:marLeft w:val="0"/>
      <w:marRight w:val="0"/>
      <w:marTop w:val="0"/>
      <w:marBottom w:val="0"/>
      <w:divBdr>
        <w:top w:val="none" w:sz="0" w:space="0" w:color="auto"/>
        <w:left w:val="none" w:sz="0" w:space="0" w:color="auto"/>
        <w:bottom w:val="none" w:sz="0" w:space="0" w:color="auto"/>
        <w:right w:val="none" w:sz="0" w:space="0" w:color="auto"/>
      </w:divBdr>
    </w:div>
    <w:div w:id="1640189263">
      <w:bodyDiv w:val="1"/>
      <w:marLeft w:val="0"/>
      <w:marRight w:val="0"/>
      <w:marTop w:val="0"/>
      <w:marBottom w:val="0"/>
      <w:divBdr>
        <w:top w:val="none" w:sz="0" w:space="0" w:color="auto"/>
        <w:left w:val="none" w:sz="0" w:space="0" w:color="auto"/>
        <w:bottom w:val="none" w:sz="0" w:space="0" w:color="auto"/>
        <w:right w:val="none" w:sz="0" w:space="0" w:color="auto"/>
      </w:divBdr>
    </w:div>
    <w:div w:id="1648778772">
      <w:bodyDiv w:val="1"/>
      <w:marLeft w:val="0"/>
      <w:marRight w:val="0"/>
      <w:marTop w:val="0"/>
      <w:marBottom w:val="0"/>
      <w:divBdr>
        <w:top w:val="none" w:sz="0" w:space="0" w:color="auto"/>
        <w:left w:val="none" w:sz="0" w:space="0" w:color="auto"/>
        <w:bottom w:val="none" w:sz="0" w:space="0" w:color="auto"/>
        <w:right w:val="none" w:sz="0" w:space="0" w:color="auto"/>
      </w:divBdr>
    </w:div>
    <w:div w:id="1865094786">
      <w:bodyDiv w:val="1"/>
      <w:marLeft w:val="0"/>
      <w:marRight w:val="0"/>
      <w:marTop w:val="0"/>
      <w:marBottom w:val="0"/>
      <w:divBdr>
        <w:top w:val="none" w:sz="0" w:space="0" w:color="auto"/>
        <w:left w:val="none" w:sz="0" w:space="0" w:color="auto"/>
        <w:bottom w:val="none" w:sz="0" w:space="0" w:color="auto"/>
        <w:right w:val="none" w:sz="0" w:space="0" w:color="auto"/>
      </w:divBdr>
    </w:div>
    <w:div w:id="1916162294">
      <w:bodyDiv w:val="1"/>
      <w:marLeft w:val="0"/>
      <w:marRight w:val="0"/>
      <w:marTop w:val="0"/>
      <w:marBottom w:val="0"/>
      <w:divBdr>
        <w:top w:val="none" w:sz="0" w:space="0" w:color="auto"/>
        <w:left w:val="none" w:sz="0" w:space="0" w:color="auto"/>
        <w:bottom w:val="none" w:sz="0" w:space="0" w:color="auto"/>
        <w:right w:val="none" w:sz="0" w:space="0" w:color="auto"/>
      </w:divBdr>
    </w:div>
    <w:div w:id="1923172326">
      <w:bodyDiv w:val="1"/>
      <w:marLeft w:val="0"/>
      <w:marRight w:val="0"/>
      <w:marTop w:val="0"/>
      <w:marBottom w:val="0"/>
      <w:divBdr>
        <w:top w:val="none" w:sz="0" w:space="0" w:color="auto"/>
        <w:left w:val="none" w:sz="0" w:space="0" w:color="auto"/>
        <w:bottom w:val="none" w:sz="0" w:space="0" w:color="auto"/>
        <w:right w:val="none" w:sz="0" w:space="0" w:color="auto"/>
      </w:divBdr>
    </w:div>
    <w:div w:id="2086216811">
      <w:bodyDiv w:val="1"/>
      <w:marLeft w:val="0"/>
      <w:marRight w:val="0"/>
      <w:marTop w:val="0"/>
      <w:marBottom w:val="0"/>
      <w:divBdr>
        <w:top w:val="none" w:sz="0" w:space="0" w:color="auto"/>
        <w:left w:val="none" w:sz="0" w:space="0" w:color="auto"/>
        <w:bottom w:val="none" w:sz="0" w:space="0" w:color="auto"/>
        <w:right w:val="none" w:sz="0" w:space="0" w:color="auto"/>
      </w:divBdr>
    </w:div>
    <w:div w:id="2117602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BA3E88-A961-4B0F-B0F0-1DADD5B62C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481</TotalTime>
  <Pages>6</Pages>
  <Words>588</Words>
  <Characters>3472</Characters>
  <Application>Microsoft Office Word</Application>
  <DocSecurity>0</DocSecurity>
  <Lines>28</Lines>
  <Paragraphs>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Elvíra</dc:creator>
  <cp:keywords/>
  <dc:description/>
  <cp:lastModifiedBy>Hana Theuerova</cp:lastModifiedBy>
  <cp:revision>12</cp:revision>
  <dcterms:created xsi:type="dcterms:W3CDTF">2026-01-02T07:48:00Z</dcterms:created>
  <dcterms:modified xsi:type="dcterms:W3CDTF">2026-01-22T18:26:00Z</dcterms:modified>
</cp:coreProperties>
</file>